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E7FB" w14:textId="5A1FA3FE" w:rsidR="00AE2B69" w:rsidRDefault="00A31B6A" w:rsidP="00DB2A8A">
      <w:pPr>
        <w:pStyle w:val="Heading1"/>
      </w:pPr>
      <w:bookmarkStart w:id="0" w:name="_Toc162945082"/>
      <w:bookmarkStart w:id="1" w:name="_Toc163139502"/>
      <w:bookmarkStart w:id="2" w:name="_Toc163647449"/>
      <w:bookmarkStart w:id="3" w:name="_Toc152067715"/>
      <w:bookmarkStart w:id="4" w:name="_Toc152082743"/>
      <w:bookmarkStart w:id="5" w:name="_Toc152141604"/>
      <w:bookmarkStart w:id="6" w:name="_Toc152143049"/>
      <w:bookmarkStart w:id="7" w:name="_Toc152150400"/>
      <w:bookmarkStart w:id="8" w:name="_Toc152749161"/>
      <w:r>
        <w:t>About becoming</w:t>
      </w:r>
      <w:r w:rsidR="00AE2B69" w:rsidRPr="00AE2B69">
        <w:t xml:space="preserve"> the Chair of</w:t>
      </w:r>
      <w:r w:rsidR="000C1013">
        <w:t xml:space="preserve"> </w:t>
      </w:r>
      <w:r w:rsidR="00AE2B69" w:rsidRPr="00AE2B69">
        <w:t>the</w:t>
      </w:r>
      <w:r w:rsidR="00DE7ADD">
        <w:t> </w:t>
      </w:r>
      <w:r w:rsidR="00AE2B69" w:rsidRPr="00AE2B69">
        <w:t>National</w:t>
      </w:r>
      <w:r w:rsidR="00DE7ADD">
        <w:t> </w:t>
      </w:r>
      <w:r w:rsidR="00AE2B69" w:rsidRPr="00AE2B69">
        <w:t>Disability Research Partnership (NDRP)</w:t>
      </w:r>
      <w:r w:rsidR="00DE7ADD">
        <w:t xml:space="preserve"> Board</w:t>
      </w:r>
      <w:bookmarkEnd w:id="0"/>
      <w:bookmarkEnd w:id="1"/>
      <w:bookmarkEnd w:id="2"/>
    </w:p>
    <w:bookmarkEnd w:id="3"/>
    <w:bookmarkEnd w:id="4"/>
    <w:bookmarkEnd w:id="5"/>
    <w:bookmarkEnd w:id="6"/>
    <w:bookmarkEnd w:id="7"/>
    <w:bookmarkEnd w:id="8"/>
    <w:p w14:paraId="0E2422AD" w14:textId="35B8E7BA" w:rsidR="00FB1D8D" w:rsidRDefault="0081711F" w:rsidP="00DB2A8A">
      <w:pPr>
        <w:pStyle w:val="Subtitleheading"/>
      </w:pPr>
      <w:r>
        <w:t>Do</w:t>
      </w:r>
      <w:r w:rsidR="00FB1D8D" w:rsidRPr="00FB1D8D">
        <w:t xml:space="preserve"> you want to </w:t>
      </w:r>
      <w:r w:rsidR="00A31B6A">
        <w:t>lead</w:t>
      </w:r>
      <w:r w:rsidR="00FB1D8D" w:rsidRPr="00FB1D8D">
        <w:t xml:space="preserve"> </w:t>
      </w:r>
      <w:r w:rsidR="00DE7ADD">
        <w:t xml:space="preserve">the </w:t>
      </w:r>
      <w:r w:rsidR="00FB1D8D" w:rsidRPr="00FB1D8D">
        <w:t>NDRP</w:t>
      </w:r>
      <w:r w:rsidR="00DE7ADD">
        <w:t xml:space="preserve"> Board</w:t>
      </w:r>
      <w:r>
        <w:t>?</w:t>
      </w:r>
    </w:p>
    <w:p w14:paraId="34FC2CA4" w14:textId="73904EFB" w:rsidR="00151817" w:rsidRPr="00DB2A8A" w:rsidRDefault="00466B5E" w:rsidP="00466B5E">
      <w:pPr>
        <w:spacing w:before="120" w:after="120"/>
        <w:rPr>
          <w:rStyle w:val="Strong"/>
        </w:rPr>
      </w:pPr>
      <w:r>
        <w:rPr>
          <w:rStyle w:val="Strong"/>
        </w:rPr>
        <w:t xml:space="preserve">A text-only </w:t>
      </w:r>
      <w:r w:rsidR="00151817" w:rsidRPr="00DB2A8A">
        <w:rPr>
          <w:rStyle w:val="Strong"/>
        </w:rPr>
        <w:t xml:space="preserve">Easy Read </w:t>
      </w:r>
      <w:r w:rsidR="0060572C" w:rsidRPr="00DB2A8A">
        <w:rPr>
          <w:rStyle w:val="Strong"/>
        </w:rPr>
        <w:t>version</w:t>
      </w:r>
    </w:p>
    <w:p w14:paraId="2FD342F2" w14:textId="316ADB00" w:rsidR="00E90F97" w:rsidRPr="00D51C8E" w:rsidRDefault="00F64870" w:rsidP="00466B5E">
      <w:pPr>
        <w:pStyle w:val="Heading2"/>
      </w:pPr>
      <w:bookmarkStart w:id="9" w:name="_Toc349720822"/>
      <w:bookmarkStart w:id="10" w:name="_Toc47095646"/>
      <w:bookmarkStart w:id="11" w:name="_Toc47104200"/>
      <w:bookmarkStart w:id="12" w:name="_Toc47108417"/>
      <w:bookmarkStart w:id="13" w:name="_Toc47625878"/>
      <w:bookmarkStart w:id="14" w:name="_Toc55815454"/>
      <w:bookmarkStart w:id="15" w:name="_Toc55847835"/>
      <w:bookmarkStart w:id="16" w:name="_Toc55852361"/>
      <w:bookmarkStart w:id="17" w:name="_Toc55900590"/>
      <w:bookmarkStart w:id="18" w:name="_Toc56159125"/>
      <w:bookmarkStart w:id="19" w:name="_Toc56159149"/>
      <w:bookmarkStart w:id="20" w:name="_Toc107579805"/>
      <w:bookmarkStart w:id="21" w:name="_Toc107579907"/>
      <w:bookmarkStart w:id="22" w:name="_Toc150786075"/>
      <w:bookmarkStart w:id="23" w:name="_Toc151030045"/>
      <w:bookmarkStart w:id="24" w:name="_Toc151038149"/>
      <w:bookmarkStart w:id="25" w:name="_Toc151038178"/>
      <w:bookmarkStart w:id="26" w:name="_Toc151038566"/>
      <w:bookmarkStart w:id="27" w:name="_Toc151038647"/>
      <w:bookmarkStart w:id="28" w:name="_Toc152067716"/>
      <w:bookmarkStart w:id="29" w:name="_Toc152082744"/>
      <w:bookmarkStart w:id="30" w:name="_Toc152141605"/>
      <w:bookmarkStart w:id="31" w:name="_Toc152143050"/>
      <w:bookmarkStart w:id="32" w:name="_Toc152150401"/>
      <w:bookmarkStart w:id="33" w:name="_Toc152749162"/>
      <w:bookmarkStart w:id="34" w:name="_Toc162945083"/>
      <w:bookmarkStart w:id="35" w:name="_Toc163139503"/>
      <w:bookmarkStart w:id="36" w:name="_Toc163647450"/>
      <w:r w:rsidRPr="00D51C8E">
        <w:t xml:space="preserve">How to use this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9A68F9">
        <w:rPr>
          <w:lang w:val="en-AU"/>
        </w:rPr>
        <w:t>document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2655CAD" w14:textId="3FD821E5" w:rsidR="00466B5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>The Australian Government Department of Social</w:t>
      </w:r>
      <w:r>
        <w:t> </w:t>
      </w:r>
      <w:r w:rsidRPr="00D51C8E">
        <w:t>Services</w:t>
      </w:r>
      <w:r>
        <w:t> </w:t>
      </w:r>
      <w:r w:rsidRPr="00D51C8E">
        <w:t>(DSS) wrote</w:t>
      </w:r>
      <w:r>
        <w:t> </w:t>
      </w:r>
      <w:r w:rsidRPr="00D51C8E">
        <w:t xml:space="preserve">this </w:t>
      </w:r>
      <w:r>
        <w:rPr>
          <w:lang w:val="en-AU"/>
        </w:rPr>
        <w:t>document</w:t>
      </w:r>
      <w:r w:rsidRPr="00D51C8E">
        <w:t xml:space="preserve">. </w:t>
      </w:r>
    </w:p>
    <w:p w14:paraId="75A13096" w14:textId="77777777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When you see the word ‘we’, it means DSS. </w:t>
      </w:r>
    </w:p>
    <w:p w14:paraId="43D1DF3B" w14:textId="77777777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We wrote this </w:t>
      </w:r>
      <w:r>
        <w:rPr>
          <w:lang w:val="en-AU"/>
        </w:rPr>
        <w:t>document</w:t>
      </w:r>
      <w:r w:rsidRPr="00D51C8E">
        <w:t xml:space="preserve"> in an </w:t>
      </w:r>
      <w:proofErr w:type="gramStart"/>
      <w:r w:rsidRPr="00D51C8E">
        <w:t>easy to read</w:t>
      </w:r>
      <w:proofErr w:type="gramEnd"/>
      <w:r w:rsidRPr="00D51C8E">
        <w:t xml:space="preserve"> way. </w:t>
      </w:r>
    </w:p>
    <w:p w14:paraId="3CA9B31A" w14:textId="77777777" w:rsidR="00466B5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5548C5D5" w14:textId="77777777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>This means the letters are thicker and darker.</w:t>
      </w:r>
    </w:p>
    <w:p w14:paraId="63DA70F7" w14:textId="77777777" w:rsidR="00466B5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>We explain what these words mean.</w:t>
      </w:r>
    </w:p>
    <w:p w14:paraId="4E2CA5D9" w14:textId="3684686B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There is a list of these words on page </w:t>
      </w:r>
      <w:r w:rsidRPr="001930B5">
        <w:rPr>
          <w:rFonts w:cs="Arial"/>
          <w:b/>
          <w:bCs/>
          <w:color w:val="005568"/>
          <w:u w:val="single"/>
        </w:rPr>
        <w:fldChar w:fldCharType="begin"/>
      </w:r>
      <w:r w:rsidRPr="001930B5">
        <w:rPr>
          <w:rFonts w:cs="Arial"/>
          <w:b/>
          <w:bCs/>
          <w:color w:val="005568"/>
          <w:u w:val="single"/>
        </w:rPr>
        <w:instrText xml:space="preserve"> PAGEREF _Ref152750929 \h </w:instrText>
      </w:r>
      <w:r w:rsidRPr="001930B5">
        <w:rPr>
          <w:rFonts w:cs="Arial"/>
          <w:b/>
          <w:bCs/>
          <w:color w:val="005568"/>
          <w:u w:val="single"/>
        </w:rPr>
      </w:r>
      <w:r w:rsidRPr="001930B5">
        <w:rPr>
          <w:rFonts w:cs="Arial"/>
          <w:b/>
          <w:bCs/>
          <w:color w:val="005568"/>
          <w:u w:val="single"/>
        </w:rPr>
        <w:fldChar w:fldCharType="separate"/>
      </w:r>
      <w:r>
        <w:rPr>
          <w:rFonts w:cs="Arial"/>
          <w:b/>
          <w:bCs/>
          <w:noProof/>
          <w:color w:val="005568"/>
          <w:u w:val="single"/>
        </w:rPr>
        <w:t>9</w:t>
      </w:r>
      <w:r w:rsidRPr="001930B5">
        <w:rPr>
          <w:rFonts w:cs="Arial"/>
          <w:b/>
          <w:bCs/>
          <w:color w:val="005568"/>
          <w:u w:val="single"/>
        </w:rPr>
        <w:fldChar w:fldCharType="end"/>
      </w:r>
      <w:r w:rsidRPr="00D51C8E">
        <w:t xml:space="preserve">. </w:t>
      </w:r>
    </w:p>
    <w:p w14:paraId="21E341D0" w14:textId="77777777" w:rsidR="00466B5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This </w:t>
      </w:r>
      <w:r>
        <w:t xml:space="preserve">is an </w:t>
      </w:r>
      <w:r w:rsidRPr="00D51C8E">
        <w:t xml:space="preserve">Easy Read </w:t>
      </w:r>
      <w:r>
        <w:t xml:space="preserve">summary of another </w:t>
      </w:r>
      <w:r>
        <w:rPr>
          <w:lang w:val="en-AU"/>
        </w:rPr>
        <w:t>document</w:t>
      </w:r>
      <w:r w:rsidRPr="00D51C8E">
        <w:t xml:space="preserve">. </w:t>
      </w:r>
    </w:p>
    <w:p w14:paraId="26608315" w14:textId="77777777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5F919125" w14:textId="77777777" w:rsidR="00466B5E" w:rsidRDefault="00466B5E" w:rsidP="00466B5E">
      <w:pPr>
        <w:spacing w:before="100" w:after="100"/>
      </w:pPr>
      <w:r w:rsidRPr="00D51C8E">
        <w:t xml:space="preserve">You can find </w:t>
      </w:r>
      <w:r>
        <w:t xml:space="preserve">the other </w:t>
      </w:r>
      <w:r>
        <w:rPr>
          <w:lang w:val="en-AU"/>
        </w:rPr>
        <w:t>document</w:t>
      </w:r>
      <w:r w:rsidRPr="00D51C8E">
        <w:t xml:space="preserve"> on </w:t>
      </w:r>
      <w:r w:rsidRPr="00E200B8">
        <w:t>our website</w:t>
      </w:r>
      <w:r>
        <w:t>.</w:t>
      </w:r>
    </w:p>
    <w:p w14:paraId="6E7A3472" w14:textId="6548F5C7" w:rsidR="00466B5E" w:rsidRPr="00D51C8E" w:rsidRDefault="00466B5E" w:rsidP="00466B5E">
      <w:pPr>
        <w:spacing w:before="100" w:after="100"/>
      </w:pPr>
      <w:hyperlink r:id="rId8" w:history="1">
        <w:r w:rsidRPr="00695AF2">
          <w:rPr>
            <w:rStyle w:val="Hyperlink"/>
          </w:rPr>
          <w:t>www.engage.dss.gov.au/ndrp-eoi</w:t>
        </w:r>
      </w:hyperlink>
      <w:r>
        <w:t xml:space="preserve"> </w:t>
      </w:r>
    </w:p>
    <w:p w14:paraId="613AEADB" w14:textId="77777777" w:rsidR="00466B5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 xml:space="preserve">. </w:t>
      </w:r>
    </w:p>
    <w:p w14:paraId="2C50ADB3" w14:textId="77777777" w:rsidR="00466B5E" w:rsidRPr="00D51C8E" w:rsidRDefault="00466B5E" w:rsidP="00466B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</w:pPr>
      <w:r w:rsidRPr="00D51C8E">
        <w:t>A friend, family member or support person</w:t>
      </w:r>
      <w:r>
        <w:t xml:space="preserve"> might </w:t>
      </w:r>
      <w:r w:rsidRPr="00D51C8E">
        <w:t>be</w:t>
      </w:r>
      <w:r>
        <w:t> </w:t>
      </w:r>
      <w:r w:rsidRPr="00D51C8E">
        <w:t>able</w:t>
      </w:r>
      <w:r>
        <w:t> </w:t>
      </w:r>
      <w:r w:rsidRPr="00D51C8E">
        <w:t>to help you.</w:t>
      </w:r>
    </w:p>
    <w:p w14:paraId="78B0812D" w14:textId="77777777" w:rsidR="005B4931" w:rsidRPr="00DB2A8A" w:rsidRDefault="005B4931" w:rsidP="00466B5E">
      <w:pPr>
        <w:spacing w:before="120" w:after="120"/>
      </w:pPr>
      <w:bookmarkStart w:id="37" w:name="_Toc47104201"/>
      <w:bookmarkStart w:id="38" w:name="_Toc47625879"/>
      <w:bookmarkStart w:id="39" w:name="_Toc55815455"/>
      <w:bookmarkStart w:id="40" w:name="_Toc55847836"/>
      <w:bookmarkStart w:id="41" w:name="_Toc55852362"/>
      <w:bookmarkStart w:id="42" w:name="_Toc55900591"/>
      <w:bookmarkStart w:id="43" w:name="_Toc56159126"/>
      <w:bookmarkStart w:id="44" w:name="_Toc56159150"/>
      <w:bookmarkStart w:id="45" w:name="_Toc107579806"/>
      <w:bookmarkStart w:id="46" w:name="_Toc107579908"/>
      <w:bookmarkStart w:id="47" w:name="_Toc150786076"/>
      <w:bookmarkStart w:id="48" w:name="_Toc151030046"/>
      <w:bookmarkStart w:id="49" w:name="_Toc151038150"/>
      <w:bookmarkStart w:id="50" w:name="_Toc151038179"/>
      <w:bookmarkStart w:id="51" w:name="_Toc151038567"/>
      <w:bookmarkStart w:id="52" w:name="_Toc151038648"/>
      <w:bookmarkStart w:id="53" w:name="_Toc152067717"/>
      <w:bookmarkStart w:id="54" w:name="_Toc152082745"/>
      <w:bookmarkStart w:id="55" w:name="_Toc152141606"/>
      <w:bookmarkStart w:id="56" w:name="_Toc152143051"/>
      <w:bookmarkStart w:id="57" w:name="_Toc152150402"/>
      <w:bookmarkStart w:id="58" w:name="_Toc152749163"/>
      <w:bookmarkStart w:id="59" w:name="_Toc162945084"/>
      <w:bookmarkStart w:id="60" w:name="_Toc163139504"/>
      <w:r w:rsidRPr="00DB2A8A">
        <w:br w:type="page"/>
      </w:r>
    </w:p>
    <w:p w14:paraId="4E12E81A" w14:textId="77777777" w:rsidR="00B778C1" w:rsidRDefault="00666E6A" w:rsidP="00B25BA7">
      <w:pPr>
        <w:pStyle w:val="Heading2"/>
        <w:spacing w:after="360"/>
        <w:rPr>
          <w:noProof/>
        </w:rPr>
      </w:pPr>
      <w:bookmarkStart w:id="61" w:name="_Toc163647451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8852A2">
        <w:rPr>
          <w:lang w:val="en-AU"/>
        </w:rPr>
        <w:t>document</w:t>
      </w:r>
      <w:r w:rsidRPr="00D51C8E">
        <w:t>?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D51C8E">
        <w:rPr>
          <w:color w:val="8064A2"/>
          <w:sz w:val="32"/>
          <w:lang w:val="en-AU"/>
        </w:rPr>
        <w:fldChar w:fldCharType="begin"/>
      </w:r>
      <w:r w:rsidRPr="00D51C8E">
        <w:rPr>
          <w:lang w:val="en-AU"/>
        </w:rPr>
        <w:instrText xml:space="preserve"> TOC \o "1-2" \h \z \u </w:instrText>
      </w:r>
      <w:r w:rsidRPr="00D51C8E">
        <w:rPr>
          <w:color w:val="8064A2"/>
          <w:sz w:val="32"/>
          <w:lang w:val="en-AU"/>
        </w:rPr>
        <w:fldChar w:fldCharType="separate"/>
      </w:r>
    </w:p>
    <w:p w14:paraId="52477EBC" w14:textId="2F1BC199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2" w:history="1">
        <w:r w:rsidR="00B778C1" w:rsidRPr="00883F21">
          <w:rPr>
            <w:rStyle w:val="Hyperlink"/>
            <w:noProof/>
            <w:lang w:val="en-AU"/>
          </w:rPr>
          <w:t>About thi</w:t>
        </w:r>
        <w:r w:rsidR="00B778C1" w:rsidRPr="00883F21">
          <w:rPr>
            <w:rStyle w:val="Hyperlink"/>
            <w:noProof/>
            <w:lang w:val="en-AU"/>
          </w:rPr>
          <w:t>s</w:t>
        </w:r>
        <w:r w:rsidR="00B778C1" w:rsidRPr="00883F21">
          <w:rPr>
            <w:rStyle w:val="Hyperlink"/>
            <w:noProof/>
            <w:lang w:val="en-AU"/>
          </w:rPr>
          <w:t xml:space="preserve"> document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_Toc163647452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778C1">
          <w:rPr>
            <w:noProof/>
            <w:webHidden/>
          </w:rPr>
          <w:fldChar w:fldCharType="end"/>
        </w:r>
      </w:hyperlink>
    </w:p>
    <w:p w14:paraId="1BD5D9A0" w14:textId="7967714D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3" w:history="1">
        <w:r w:rsidR="00B778C1" w:rsidRPr="00883F21">
          <w:rPr>
            <w:rStyle w:val="Hyperlink"/>
            <w:noProof/>
          </w:rPr>
          <w:t>Who we</w:t>
        </w:r>
        <w:r w:rsidR="00B778C1" w:rsidRPr="00883F21">
          <w:rPr>
            <w:rStyle w:val="Hyperlink"/>
            <w:noProof/>
          </w:rPr>
          <w:t xml:space="preserve"> </w:t>
        </w:r>
        <w:r w:rsidR="00B778C1" w:rsidRPr="00883F21">
          <w:rPr>
            <w:rStyle w:val="Hyperlink"/>
            <w:noProof/>
          </w:rPr>
          <w:t>are looking for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_Toc163647453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778C1">
          <w:rPr>
            <w:noProof/>
            <w:webHidden/>
          </w:rPr>
          <w:fldChar w:fldCharType="end"/>
        </w:r>
      </w:hyperlink>
    </w:p>
    <w:p w14:paraId="760A951B" w14:textId="1CDD4E50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4" w:history="1">
        <w:r w:rsidR="00B778C1" w:rsidRPr="00883F21">
          <w:rPr>
            <w:rStyle w:val="Hyperlink"/>
            <w:noProof/>
          </w:rPr>
          <w:t>What th</w:t>
        </w:r>
        <w:r w:rsidR="00B778C1" w:rsidRPr="00883F21">
          <w:rPr>
            <w:rStyle w:val="Hyperlink"/>
            <w:noProof/>
          </w:rPr>
          <w:t>e</w:t>
        </w:r>
        <w:r w:rsidR="00B778C1" w:rsidRPr="00883F21">
          <w:rPr>
            <w:rStyle w:val="Hyperlink"/>
            <w:noProof/>
          </w:rPr>
          <w:t xml:space="preserve"> Chair of the NDRP Board will do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_Toc163647454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778C1">
          <w:rPr>
            <w:noProof/>
            <w:webHidden/>
          </w:rPr>
          <w:fldChar w:fldCharType="end"/>
        </w:r>
      </w:hyperlink>
    </w:p>
    <w:p w14:paraId="0F071FAD" w14:textId="46D3985A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5" w:history="1">
        <w:r w:rsidR="00B778C1" w:rsidRPr="00883F21">
          <w:rPr>
            <w:rStyle w:val="Hyperlink"/>
            <w:noProof/>
          </w:rPr>
          <w:t xml:space="preserve">How we will </w:t>
        </w:r>
        <w:r w:rsidR="00B778C1" w:rsidRPr="00883F21">
          <w:rPr>
            <w:rStyle w:val="Hyperlink"/>
            <w:noProof/>
          </w:rPr>
          <w:t>d</w:t>
        </w:r>
        <w:r w:rsidR="00B778C1" w:rsidRPr="00883F21">
          <w:rPr>
            <w:rStyle w:val="Hyperlink"/>
            <w:noProof/>
          </w:rPr>
          <w:t>ecide who to choose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_Toc163647455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778C1">
          <w:rPr>
            <w:noProof/>
            <w:webHidden/>
          </w:rPr>
          <w:fldChar w:fldCharType="end"/>
        </w:r>
      </w:hyperlink>
    </w:p>
    <w:p w14:paraId="1F56F4DC" w14:textId="195873F2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6" w:history="1">
        <w:r w:rsidR="00B778C1" w:rsidRPr="00883F21">
          <w:rPr>
            <w:rStyle w:val="Hyperlink"/>
            <w:noProof/>
          </w:rPr>
          <w:t xml:space="preserve">How to </w:t>
        </w:r>
        <w:r w:rsidR="00B778C1" w:rsidRPr="00883F21">
          <w:rPr>
            <w:rStyle w:val="Hyperlink"/>
            <w:noProof/>
          </w:rPr>
          <w:t>a</w:t>
        </w:r>
        <w:r w:rsidR="00B778C1" w:rsidRPr="00883F21">
          <w:rPr>
            <w:rStyle w:val="Hyperlink"/>
            <w:noProof/>
          </w:rPr>
          <w:t>pply to be the Chair of the NDRP Board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_Toc163647456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778C1">
          <w:rPr>
            <w:noProof/>
            <w:webHidden/>
          </w:rPr>
          <w:fldChar w:fldCharType="end"/>
        </w:r>
      </w:hyperlink>
    </w:p>
    <w:p w14:paraId="65FC5A8F" w14:textId="254CD69D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7" w:history="1">
        <w:r w:rsidR="00B778C1" w:rsidRPr="00883F21">
          <w:rPr>
            <w:rStyle w:val="Hyperlink"/>
            <w:noProof/>
            <w:lang w:val="en-AU"/>
          </w:rPr>
          <w:t>More infor</w:t>
        </w:r>
        <w:r w:rsidR="00B778C1" w:rsidRPr="00883F21">
          <w:rPr>
            <w:rStyle w:val="Hyperlink"/>
            <w:noProof/>
            <w:lang w:val="en-AU"/>
          </w:rPr>
          <w:t>m</w:t>
        </w:r>
        <w:r w:rsidR="00B778C1" w:rsidRPr="00883F21">
          <w:rPr>
            <w:rStyle w:val="Hyperlink"/>
            <w:noProof/>
            <w:lang w:val="en-AU"/>
          </w:rPr>
          <w:t>ation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_Toc163647457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778C1">
          <w:rPr>
            <w:noProof/>
            <w:webHidden/>
          </w:rPr>
          <w:fldChar w:fldCharType="end"/>
        </w:r>
      </w:hyperlink>
    </w:p>
    <w:p w14:paraId="1D2B1A76" w14:textId="5D156FE4" w:rsidR="00B778C1" w:rsidRDefault="00466B5E" w:rsidP="00B778C1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3647458" w:history="1">
        <w:r w:rsidR="00B778C1" w:rsidRPr="00883F21">
          <w:rPr>
            <w:rStyle w:val="Hyperlink"/>
            <w:noProof/>
          </w:rPr>
          <w:t>Word</w:t>
        </w:r>
        <w:r w:rsidR="00B778C1" w:rsidRPr="00883F21">
          <w:rPr>
            <w:rStyle w:val="Hyperlink"/>
            <w:noProof/>
          </w:rPr>
          <w:t xml:space="preserve"> </w:t>
        </w:r>
        <w:r w:rsidR="00B778C1" w:rsidRPr="00883F21">
          <w:rPr>
            <w:rStyle w:val="Hyperlink"/>
            <w:noProof/>
          </w:rPr>
          <w:t>list</w:t>
        </w:r>
        <w:r w:rsidR="00B778C1">
          <w:rPr>
            <w:noProof/>
            <w:webHidden/>
          </w:rPr>
          <w:tab/>
        </w:r>
        <w:r w:rsidR="00B778C1">
          <w:rPr>
            <w:noProof/>
            <w:webHidden/>
          </w:rPr>
          <w:fldChar w:fldCharType="begin"/>
        </w:r>
        <w:r w:rsidR="00B778C1">
          <w:rPr>
            <w:noProof/>
            <w:webHidden/>
          </w:rPr>
          <w:instrText xml:space="preserve"> PAGEREF _Toc163647458 \h </w:instrText>
        </w:r>
        <w:r w:rsidR="00B778C1">
          <w:rPr>
            <w:noProof/>
            <w:webHidden/>
          </w:rPr>
        </w:r>
        <w:r w:rsidR="00B778C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778C1">
          <w:rPr>
            <w:noProof/>
            <w:webHidden/>
          </w:rPr>
          <w:fldChar w:fldCharType="end"/>
        </w:r>
      </w:hyperlink>
    </w:p>
    <w:p w14:paraId="6144BFA9" w14:textId="2836B50A" w:rsidR="00E200B8" w:rsidRDefault="00666E6A" w:rsidP="00466B5E">
      <w:pPr>
        <w:spacing w:before="120" w:after="120"/>
        <w:rPr>
          <w:b/>
          <w:bCs/>
          <w:lang w:val="en-AU"/>
        </w:rPr>
      </w:pPr>
      <w:r w:rsidRPr="00D51C8E"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579AA03" w14:textId="6C6D7F89" w:rsidR="00B75451" w:rsidRPr="000137B5" w:rsidRDefault="008E22FE" w:rsidP="007F326B">
      <w:pPr>
        <w:pStyle w:val="Heading2"/>
        <w:rPr>
          <w:lang w:val="en-AU"/>
        </w:rPr>
      </w:pPr>
      <w:bookmarkStart w:id="62" w:name="_Toc163647452"/>
      <w:r>
        <w:rPr>
          <w:lang w:val="en-AU"/>
        </w:rPr>
        <w:lastRenderedPageBreak/>
        <w:t xml:space="preserve">About </w:t>
      </w:r>
      <w:r w:rsidR="00FE4EE6">
        <w:rPr>
          <w:lang w:val="en-AU"/>
        </w:rPr>
        <w:t xml:space="preserve">this </w:t>
      </w:r>
      <w:r w:rsidR="001024CC">
        <w:rPr>
          <w:lang w:val="en-AU"/>
        </w:rPr>
        <w:t>document</w:t>
      </w:r>
      <w:bookmarkEnd w:id="62"/>
    </w:p>
    <w:p w14:paraId="19BA380D" w14:textId="77777777" w:rsidR="00466B5E" w:rsidRDefault="00466B5E" w:rsidP="00466B5E">
      <w:pPr>
        <w:spacing w:before="120" w:after="120"/>
      </w:pPr>
      <w:r w:rsidRPr="007B4A06">
        <w:t xml:space="preserve">The National Disability Research Partnership (NDRP) is an organisation </w:t>
      </w:r>
      <w:r>
        <w:t>that</w:t>
      </w:r>
      <w:r w:rsidRPr="007B4A06">
        <w:t xml:space="preserve"> supports</w:t>
      </w:r>
      <w:r>
        <w:t xml:space="preserve"> research programs:</w:t>
      </w:r>
    </w:p>
    <w:p w14:paraId="1804FD14" w14:textId="77777777" w:rsidR="00466B5E" w:rsidRPr="00466B5E" w:rsidRDefault="00466B5E" w:rsidP="00466B5E">
      <w:pPr>
        <w:pStyle w:val="ListParagraph"/>
      </w:pPr>
      <w:r w:rsidRPr="00466B5E">
        <w:t>about disability</w:t>
      </w:r>
    </w:p>
    <w:p w14:paraId="126D9E24" w14:textId="77777777" w:rsidR="00466B5E" w:rsidRPr="00466B5E" w:rsidRDefault="00466B5E" w:rsidP="00466B5E">
      <w:pPr>
        <w:pStyle w:val="ListParagraph"/>
      </w:pPr>
      <w:r w:rsidRPr="00466B5E">
        <w:t xml:space="preserve">that people with disability run. </w:t>
      </w:r>
    </w:p>
    <w:p w14:paraId="1258958F" w14:textId="77777777" w:rsidR="00466B5E" w:rsidRPr="00B23EDC" w:rsidRDefault="00466B5E" w:rsidP="00466B5E">
      <w:pPr>
        <w:spacing w:before="120" w:after="120"/>
      </w:pPr>
      <w:r w:rsidRPr="00B23EDC">
        <w:t xml:space="preserve">The </w:t>
      </w:r>
      <w:r w:rsidRPr="00B23EDC">
        <w:rPr>
          <w:rStyle w:val="Strong"/>
        </w:rPr>
        <w:t>NDRP Board</w:t>
      </w:r>
      <w:r w:rsidRPr="00B23EDC">
        <w:t xml:space="preserve"> is the group of people who</w:t>
      </w:r>
      <w:r>
        <w:t> </w:t>
      </w:r>
      <w:r w:rsidRPr="00B23EDC">
        <w:t>run</w:t>
      </w:r>
      <w:r>
        <w:t> </w:t>
      </w:r>
      <w:r w:rsidRPr="00B23EDC">
        <w:t>the NDRP.</w:t>
      </w:r>
    </w:p>
    <w:p w14:paraId="6B6E578D" w14:textId="77777777" w:rsidR="00466B5E" w:rsidRDefault="00466B5E" w:rsidP="00466B5E">
      <w:pPr>
        <w:spacing w:before="120" w:after="120"/>
      </w:pPr>
      <w:r>
        <w:t>We are looking for someone to be the Chair of the NDRP Board.</w:t>
      </w:r>
    </w:p>
    <w:p w14:paraId="0321BCCE" w14:textId="0A143BBA" w:rsidR="00466B5E" w:rsidRDefault="00466B5E" w:rsidP="00466B5E">
      <w:pPr>
        <w:spacing w:before="120" w:after="120"/>
      </w:pPr>
      <w:r>
        <w:t>The Chair is the person who will lead the NDRP Board.</w:t>
      </w:r>
    </w:p>
    <w:p w14:paraId="4054D2A0" w14:textId="77777777" w:rsidR="00466B5E" w:rsidRDefault="00466B5E" w:rsidP="00466B5E">
      <w:pPr>
        <w:spacing w:before="120" w:after="120"/>
      </w:pPr>
      <w:r>
        <w:t>This document explains:</w:t>
      </w:r>
    </w:p>
    <w:p w14:paraId="112108EA" w14:textId="77777777" w:rsidR="00466B5E" w:rsidRDefault="00466B5E" w:rsidP="00466B5E">
      <w:pPr>
        <w:pStyle w:val="ListParagraph"/>
        <w:numPr>
          <w:ilvl w:val="0"/>
          <w:numId w:val="30"/>
        </w:numPr>
      </w:pPr>
      <w:r>
        <w:t>what the Chair will do</w:t>
      </w:r>
    </w:p>
    <w:p w14:paraId="3B5FB9BF" w14:textId="77777777" w:rsidR="00466B5E" w:rsidRDefault="00466B5E" w:rsidP="00466B5E">
      <w:pPr>
        <w:pStyle w:val="ListParagraph"/>
        <w:numPr>
          <w:ilvl w:val="0"/>
          <w:numId w:val="30"/>
        </w:numPr>
      </w:pPr>
      <w:r>
        <w:t>how to apply to be the Chair.</w:t>
      </w:r>
    </w:p>
    <w:p w14:paraId="78AB4A48" w14:textId="1EEB12E4" w:rsidR="00DE7ADD" w:rsidRPr="00DB2A8A" w:rsidRDefault="00DE7ADD" w:rsidP="00466B5E">
      <w:pPr>
        <w:spacing w:before="120" w:after="120"/>
      </w:pPr>
      <w:r w:rsidRPr="00DB2A8A">
        <w:br w:type="page"/>
      </w:r>
    </w:p>
    <w:p w14:paraId="3FE1CD91" w14:textId="0F3B8007" w:rsidR="00DE7ADD" w:rsidRDefault="00DE7ADD" w:rsidP="00DE7ADD">
      <w:pPr>
        <w:pStyle w:val="Heading2"/>
      </w:pPr>
      <w:bookmarkStart w:id="63" w:name="_Toc163647453"/>
      <w:r>
        <w:lastRenderedPageBreak/>
        <w:t>Who we are looking for</w:t>
      </w:r>
      <w:bookmarkEnd w:id="63"/>
    </w:p>
    <w:p w14:paraId="4DB413F3" w14:textId="0395510A" w:rsidR="00466B5E" w:rsidRDefault="00466B5E" w:rsidP="00466B5E">
      <w:pPr>
        <w:spacing w:before="120" w:after="120"/>
      </w:pPr>
      <w:r>
        <w:t>We are looking for a person with disability to be the new Chair of the NDRP Board.</w:t>
      </w:r>
    </w:p>
    <w:p w14:paraId="106E298C" w14:textId="77777777" w:rsidR="00466B5E" w:rsidRDefault="00466B5E" w:rsidP="00466B5E">
      <w:pPr>
        <w:spacing w:before="120" w:after="120"/>
      </w:pPr>
      <w:r>
        <w:t>We want this person to have experience running organisations that help the community.</w:t>
      </w:r>
    </w:p>
    <w:p w14:paraId="6D3C9249" w14:textId="77777777" w:rsidR="00466B5E" w:rsidRDefault="00466B5E" w:rsidP="00466B5E">
      <w:pPr>
        <w:spacing w:before="120" w:after="120"/>
      </w:pPr>
      <w:r>
        <w:t>These organisations could be:</w:t>
      </w:r>
    </w:p>
    <w:p w14:paraId="47C4DDB9" w14:textId="77777777" w:rsidR="00466B5E" w:rsidRDefault="00466B5E" w:rsidP="00466B5E">
      <w:pPr>
        <w:pStyle w:val="ListParagraph"/>
        <w:numPr>
          <w:ilvl w:val="0"/>
          <w:numId w:val="26"/>
        </w:numPr>
      </w:pPr>
      <w:r>
        <w:t>government organisations</w:t>
      </w:r>
    </w:p>
    <w:p w14:paraId="667AEEED" w14:textId="77777777" w:rsidR="00466B5E" w:rsidRPr="00FF1610" w:rsidRDefault="00466B5E" w:rsidP="00466B5E">
      <w:pPr>
        <w:pStyle w:val="ListParagraph"/>
        <w:numPr>
          <w:ilvl w:val="0"/>
          <w:numId w:val="25"/>
        </w:numPr>
      </w:pPr>
      <w:r w:rsidRPr="00FF1610">
        <w:rPr>
          <w:rStyle w:val="Strong"/>
        </w:rPr>
        <w:t>not-for-profit</w:t>
      </w:r>
      <w:r w:rsidRPr="00FF1610">
        <w:t xml:space="preserve"> organisations.</w:t>
      </w:r>
    </w:p>
    <w:p w14:paraId="152CE972" w14:textId="77777777" w:rsidR="00466B5E" w:rsidRPr="00B23EDC" w:rsidRDefault="00466B5E" w:rsidP="00466B5E">
      <w:pPr>
        <w:spacing w:before="120" w:after="120"/>
      </w:pPr>
      <w:r w:rsidRPr="00B23EDC">
        <w:t>A not-for-profit organisation doesn’t run their</w:t>
      </w:r>
      <w:r>
        <w:t> </w:t>
      </w:r>
      <w:r w:rsidRPr="00B23EDC">
        <w:t xml:space="preserve">business to make money. </w:t>
      </w:r>
    </w:p>
    <w:p w14:paraId="77046ABD" w14:textId="77777777" w:rsidR="00466B5E" w:rsidRPr="00B23EDC" w:rsidRDefault="00466B5E" w:rsidP="00466B5E">
      <w:pPr>
        <w:spacing w:before="120" w:after="120"/>
      </w:pPr>
      <w:r w:rsidRPr="00B23EDC">
        <w:t>They run their business to help other</w:t>
      </w:r>
      <w:r>
        <w:t> </w:t>
      </w:r>
      <w:r w:rsidRPr="00B23EDC">
        <w:t>people.</w:t>
      </w:r>
    </w:p>
    <w:p w14:paraId="7F7FDAEE" w14:textId="77777777" w:rsidR="00466B5E" w:rsidRDefault="00466B5E" w:rsidP="00466B5E">
      <w:pPr>
        <w:spacing w:before="120" w:after="120"/>
      </w:pPr>
      <w:r>
        <w:t>But this person must not still be working for:</w:t>
      </w:r>
    </w:p>
    <w:p w14:paraId="66FEC97B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the Australian Government</w:t>
      </w:r>
    </w:p>
    <w:p w14:paraId="5784589C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any state or territory government.</w:t>
      </w:r>
    </w:p>
    <w:p w14:paraId="0B484C37" w14:textId="77777777" w:rsidR="00466B5E" w:rsidRDefault="00466B5E" w:rsidP="00466B5E">
      <w:pPr>
        <w:spacing w:before="120" w:after="120"/>
      </w:pPr>
      <w:r>
        <w:t>We also want this person to understand research.</w:t>
      </w:r>
    </w:p>
    <w:p w14:paraId="6FA090E6" w14:textId="77777777" w:rsidR="00466B5E" w:rsidRDefault="00466B5E" w:rsidP="00466B5E">
      <w:pPr>
        <w:spacing w:before="120" w:after="120"/>
      </w:pPr>
      <w:r>
        <w:t>This includes:</w:t>
      </w:r>
    </w:p>
    <w:p w14:paraId="7DE3CD39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the sorts of things that research can </w:t>
      </w:r>
      <w:proofErr w:type="gramStart"/>
      <w:r>
        <w:t>do</w:t>
      </w:r>
      <w:proofErr w:type="gramEnd"/>
    </w:p>
    <w:p w14:paraId="274505B6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the </w:t>
      </w:r>
      <w:r w:rsidRPr="00FF1610">
        <w:t>ways people and organisations can</w:t>
      </w:r>
      <w:r>
        <w:t> </w:t>
      </w:r>
      <w:r w:rsidRPr="00FF1610">
        <w:t>use research.</w:t>
      </w:r>
    </w:p>
    <w:p w14:paraId="1DF8D04A" w14:textId="078FFB71" w:rsidR="00466B5E" w:rsidRDefault="00466B5E" w:rsidP="00466B5E">
      <w:pPr>
        <w:spacing w:before="120" w:after="120"/>
      </w:pPr>
      <w:r>
        <w:t>This person must also not be banned from running an organisation that helps the community.</w:t>
      </w:r>
    </w:p>
    <w:p w14:paraId="6D5B710F" w14:textId="77777777" w:rsidR="00466B5E" w:rsidRDefault="00466B5E" w:rsidP="00466B5E">
      <w:pPr>
        <w:spacing w:before="120" w:after="120"/>
      </w:pPr>
      <w:r>
        <w:t>This person must be at least 18 years old.</w:t>
      </w:r>
    </w:p>
    <w:p w14:paraId="4B6F142D" w14:textId="77777777" w:rsidR="0060468C" w:rsidRPr="00DB2A8A" w:rsidRDefault="0060468C" w:rsidP="00466B5E">
      <w:pPr>
        <w:spacing w:before="120" w:after="120"/>
      </w:pPr>
      <w:r w:rsidRPr="00DB2A8A">
        <w:br w:type="page"/>
      </w:r>
    </w:p>
    <w:p w14:paraId="3F839BE4" w14:textId="77777777" w:rsidR="0060468C" w:rsidRDefault="0060468C" w:rsidP="0060468C">
      <w:pPr>
        <w:pStyle w:val="Heading2"/>
      </w:pPr>
      <w:bookmarkStart w:id="64" w:name="_Toc163647454"/>
      <w:r>
        <w:lastRenderedPageBreak/>
        <w:t xml:space="preserve">What </w:t>
      </w:r>
      <w:r w:rsidR="009A2D9F">
        <w:t>the Chair of the NDRP Board</w:t>
      </w:r>
      <w:r>
        <w:t xml:space="preserve"> will do</w:t>
      </w:r>
      <w:bookmarkEnd w:id="64"/>
    </w:p>
    <w:p w14:paraId="298AC95B" w14:textId="2F0829A6" w:rsidR="00A31B6A" w:rsidRDefault="00A31B6A" w:rsidP="00466B5E">
      <w:pPr>
        <w:pStyle w:val="Heading3"/>
        <w:spacing w:before="240"/>
      </w:pPr>
      <w:r>
        <w:t>Leading the NDRP Board</w:t>
      </w:r>
    </w:p>
    <w:p w14:paraId="171CD0F8" w14:textId="77777777" w:rsidR="00466B5E" w:rsidRDefault="00466B5E" w:rsidP="00466B5E">
      <w:pPr>
        <w:spacing w:before="120" w:after="120"/>
      </w:pPr>
      <w:r>
        <w:t xml:space="preserve">The Chair </w:t>
      </w:r>
      <w:r w:rsidRPr="00DE226B">
        <w:t>will lead the NDRP Board.</w:t>
      </w:r>
    </w:p>
    <w:p w14:paraId="47897B35" w14:textId="77777777" w:rsidR="00466B5E" w:rsidRDefault="00466B5E" w:rsidP="00466B5E">
      <w:pPr>
        <w:spacing w:before="120" w:after="120"/>
      </w:pPr>
      <w:r>
        <w:t>They will make sure the NDRP Board can:</w:t>
      </w:r>
    </w:p>
    <w:p w14:paraId="0048742E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get information </w:t>
      </w:r>
      <w:proofErr w:type="gramStart"/>
      <w:r>
        <w:t>quickly</w:t>
      </w:r>
      <w:proofErr w:type="gramEnd"/>
    </w:p>
    <w:p w14:paraId="769DA69B" w14:textId="77777777" w:rsidR="00466B5E" w:rsidRPr="0060468C" w:rsidRDefault="00466B5E" w:rsidP="00466B5E">
      <w:pPr>
        <w:pStyle w:val="ListParagraph"/>
        <w:numPr>
          <w:ilvl w:val="0"/>
          <w:numId w:val="25"/>
        </w:numPr>
      </w:pPr>
      <w:r>
        <w:t xml:space="preserve">share information quickly. </w:t>
      </w:r>
    </w:p>
    <w:p w14:paraId="190D745C" w14:textId="77777777" w:rsidR="00466B5E" w:rsidRPr="0060468C" w:rsidRDefault="00466B5E" w:rsidP="00466B5E">
      <w:pPr>
        <w:spacing w:before="120" w:after="120"/>
      </w:pPr>
      <w:r>
        <w:t>They will also lead the NDRP Board meetings.</w:t>
      </w:r>
    </w:p>
    <w:p w14:paraId="3435AC70" w14:textId="77777777" w:rsidR="00466B5E" w:rsidRDefault="00466B5E" w:rsidP="00466B5E">
      <w:pPr>
        <w:spacing w:before="120" w:after="120"/>
      </w:pPr>
      <w:r>
        <w:t>They will pass information between:</w:t>
      </w:r>
    </w:p>
    <w:p w14:paraId="0A251550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the NDRP Board</w:t>
      </w:r>
    </w:p>
    <w:p w14:paraId="4BAF629F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the NDRP staff</w:t>
      </w:r>
    </w:p>
    <w:p w14:paraId="22674F52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the people and organisations who the NDRP affects.</w:t>
      </w:r>
    </w:p>
    <w:p w14:paraId="65214D02" w14:textId="770BFC5D" w:rsidR="00A31B6A" w:rsidRDefault="00A31B6A" w:rsidP="00466B5E">
      <w:pPr>
        <w:pStyle w:val="Heading3"/>
      </w:pPr>
      <w:r>
        <w:t>The NDRP principles</w:t>
      </w:r>
    </w:p>
    <w:p w14:paraId="562FAACA" w14:textId="77777777" w:rsidR="00466B5E" w:rsidRDefault="00466B5E" w:rsidP="00466B5E">
      <w:pPr>
        <w:spacing w:before="120" w:after="120"/>
      </w:pPr>
      <w:r>
        <w:t>T</w:t>
      </w:r>
      <w:r w:rsidRPr="009A2D9F">
        <w:t xml:space="preserve">he Chair </w:t>
      </w:r>
      <w:r>
        <w:t xml:space="preserve">will work with the NDRP Board to support the NDRP </w:t>
      </w:r>
      <w:r w:rsidRPr="0060468C">
        <w:rPr>
          <w:rStyle w:val="Strong"/>
        </w:rPr>
        <w:t>principles</w:t>
      </w:r>
      <w:r>
        <w:t>.</w:t>
      </w:r>
    </w:p>
    <w:p w14:paraId="7DB7F90C" w14:textId="77777777" w:rsidR="00466B5E" w:rsidRDefault="00466B5E" w:rsidP="00466B5E">
      <w:pPr>
        <w:spacing w:before="120" w:after="120"/>
      </w:pPr>
      <w:r>
        <w:t>This includes making sure everyone who works at the NDRP follows the principles.</w:t>
      </w:r>
    </w:p>
    <w:p w14:paraId="15DA3042" w14:textId="77777777" w:rsidR="00466B5E" w:rsidRPr="00B23EDC" w:rsidRDefault="00466B5E" w:rsidP="00466B5E">
      <w:pPr>
        <w:spacing w:before="120" w:after="120"/>
      </w:pPr>
      <w:r w:rsidRPr="00B23EDC">
        <w:t xml:space="preserve">Principles are important ideas we </w:t>
      </w:r>
      <w:r>
        <w:t>believe are true and important.</w:t>
      </w:r>
    </w:p>
    <w:p w14:paraId="6E7A00DB" w14:textId="5C04040F" w:rsidR="00466B5E" w:rsidRDefault="00466B5E" w:rsidP="00466B5E">
      <w:pPr>
        <w:spacing w:before="120" w:after="120"/>
      </w:pPr>
      <w:r>
        <w:t xml:space="preserve">You can read the NDRP principles on the NDRP website. </w:t>
      </w:r>
    </w:p>
    <w:p w14:paraId="597FCA31" w14:textId="31D33330" w:rsidR="00466B5E" w:rsidRDefault="00466B5E" w:rsidP="00466B5E">
      <w:pPr>
        <w:spacing w:before="120" w:after="120"/>
      </w:pPr>
      <w:hyperlink r:id="rId9" w:history="1">
        <w:r w:rsidRPr="00CB40E6">
          <w:rPr>
            <w:rStyle w:val="Hyperlink"/>
          </w:rPr>
          <w:t>www.ndrp.org.au/principles</w:t>
        </w:r>
      </w:hyperlink>
      <w:r>
        <w:t xml:space="preserve"> </w:t>
      </w:r>
    </w:p>
    <w:p w14:paraId="37B7823B" w14:textId="77777777" w:rsidR="00466B5E" w:rsidRDefault="00466B5E">
      <w:r>
        <w:br w:type="page"/>
      </w:r>
    </w:p>
    <w:p w14:paraId="34439BFA" w14:textId="2618D541" w:rsidR="00A31B6A" w:rsidRDefault="00A31B6A" w:rsidP="00466B5E">
      <w:pPr>
        <w:pStyle w:val="Heading3"/>
      </w:pPr>
      <w:r>
        <w:lastRenderedPageBreak/>
        <w:t>Leading the NDRP</w:t>
      </w:r>
    </w:p>
    <w:p w14:paraId="7C79399A" w14:textId="77777777" w:rsidR="00466B5E" w:rsidRDefault="00466B5E" w:rsidP="00466B5E">
      <w:pPr>
        <w:spacing w:before="120" w:after="120"/>
      </w:pPr>
      <w:r>
        <w:t>The Chair will work to make sure the NDRP achieves its goals.</w:t>
      </w:r>
    </w:p>
    <w:p w14:paraId="51A3CA32" w14:textId="77777777" w:rsidR="00466B5E" w:rsidRDefault="00466B5E" w:rsidP="00466B5E">
      <w:pPr>
        <w:spacing w:before="120" w:after="120"/>
      </w:pPr>
      <w:r>
        <w:t>T</w:t>
      </w:r>
      <w:r w:rsidRPr="009A2D9F">
        <w:t xml:space="preserve">he Chair </w:t>
      </w:r>
      <w:r>
        <w:t>will also:</w:t>
      </w:r>
    </w:p>
    <w:p w14:paraId="1390C6BE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check the work that the NDRP is </w:t>
      </w:r>
      <w:proofErr w:type="gramStart"/>
      <w:r>
        <w:t>doing</w:t>
      </w:r>
      <w:proofErr w:type="gramEnd"/>
    </w:p>
    <w:p w14:paraId="3425340D" w14:textId="5F70AF14" w:rsidR="00466B5E" w:rsidRPr="0060468C" w:rsidRDefault="00466B5E" w:rsidP="00466B5E">
      <w:pPr>
        <w:pStyle w:val="ListParagraph"/>
        <w:numPr>
          <w:ilvl w:val="0"/>
          <w:numId w:val="25"/>
        </w:numPr>
      </w:pPr>
      <w:r>
        <w:t>work with the Chief Executive Officer (CEO) – the leader of the NDRP who is not on the NDRP Board.</w:t>
      </w:r>
    </w:p>
    <w:p w14:paraId="124AA613" w14:textId="77777777" w:rsidR="00466B5E" w:rsidRPr="00892D65" w:rsidRDefault="00466B5E" w:rsidP="00466B5E">
      <w:pPr>
        <w:spacing w:before="120" w:after="120"/>
      </w:pPr>
      <w:r w:rsidRPr="00892D65">
        <w:t>They will also speak for the NDRP:</w:t>
      </w:r>
    </w:p>
    <w:p w14:paraId="54D1E817" w14:textId="77777777" w:rsidR="00466B5E" w:rsidRPr="00892D65" w:rsidRDefault="00466B5E" w:rsidP="00466B5E">
      <w:pPr>
        <w:pStyle w:val="ListParagraph"/>
        <w:numPr>
          <w:ilvl w:val="0"/>
          <w:numId w:val="25"/>
        </w:numPr>
      </w:pPr>
      <w:r w:rsidRPr="00892D65">
        <w:t>in the community</w:t>
      </w:r>
    </w:p>
    <w:p w14:paraId="13C1953F" w14:textId="77777777" w:rsidR="00466B5E" w:rsidRPr="00466B5E" w:rsidRDefault="00466B5E" w:rsidP="00466B5E">
      <w:pPr>
        <w:pStyle w:val="ListParagraph"/>
        <w:numPr>
          <w:ilvl w:val="0"/>
          <w:numId w:val="25"/>
        </w:numPr>
        <w:ind w:right="-283"/>
        <w:rPr>
          <w:spacing w:val="-4"/>
        </w:rPr>
      </w:pPr>
      <w:r w:rsidRPr="00466B5E">
        <w:rPr>
          <w:spacing w:val="-4"/>
        </w:rPr>
        <w:t>in meetings with the people and organisations who the NDRP affects.</w:t>
      </w:r>
    </w:p>
    <w:p w14:paraId="04875207" w14:textId="77777777" w:rsidR="00466B5E" w:rsidRDefault="00466B5E" w:rsidP="00466B5E">
      <w:pPr>
        <w:spacing w:before="120" w:after="120"/>
      </w:pPr>
      <w:r>
        <w:t>The Chair will also support people on the NDRP Board to:</w:t>
      </w:r>
    </w:p>
    <w:p w14:paraId="56629C9A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share their </w:t>
      </w:r>
      <w:proofErr w:type="gramStart"/>
      <w:r>
        <w:t>ideas</w:t>
      </w:r>
      <w:proofErr w:type="gramEnd"/>
    </w:p>
    <w:p w14:paraId="201E936B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listen to other people’s </w:t>
      </w:r>
      <w:proofErr w:type="gramStart"/>
      <w:r>
        <w:t>ideas</w:t>
      </w:r>
      <w:proofErr w:type="gramEnd"/>
    </w:p>
    <w:p w14:paraId="500A30AF" w14:textId="77777777" w:rsidR="00466B5E" w:rsidRDefault="00466B5E" w:rsidP="00466B5E">
      <w:pPr>
        <w:pStyle w:val="ListParagraph"/>
        <w:numPr>
          <w:ilvl w:val="0"/>
          <w:numId w:val="38"/>
        </w:numPr>
      </w:pPr>
      <w:r>
        <w:t>communicate in a clear way.</w:t>
      </w:r>
    </w:p>
    <w:p w14:paraId="56153125" w14:textId="77777777" w:rsidR="00466B5E" w:rsidRDefault="00466B5E" w:rsidP="00466B5E">
      <w:pPr>
        <w:spacing w:before="120" w:after="120"/>
      </w:pPr>
      <w:r>
        <w:t>They will make sure the NDRP Board has enough information to understand:</w:t>
      </w:r>
    </w:p>
    <w:p w14:paraId="060B3894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how well the NDRP is using its </w:t>
      </w:r>
      <w:proofErr w:type="gramStart"/>
      <w:r>
        <w:t>money</w:t>
      </w:r>
      <w:proofErr w:type="gramEnd"/>
    </w:p>
    <w:p w14:paraId="77863AF6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how well the NDRP is working to reach its </w:t>
      </w:r>
      <w:proofErr w:type="gramStart"/>
      <w:r>
        <w:t>goals</w:t>
      </w:r>
      <w:proofErr w:type="gramEnd"/>
    </w:p>
    <w:p w14:paraId="7390EE38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 xml:space="preserve">any problems the NDRP could </w:t>
      </w:r>
      <w:proofErr w:type="gramStart"/>
      <w:r>
        <w:t>face</w:t>
      </w:r>
      <w:proofErr w:type="gramEnd"/>
    </w:p>
    <w:p w14:paraId="1A0FC81E" w14:textId="77777777" w:rsidR="00466B5E" w:rsidRDefault="00466B5E" w:rsidP="00466B5E">
      <w:pPr>
        <w:pStyle w:val="ListParagraph"/>
        <w:numPr>
          <w:ilvl w:val="0"/>
          <w:numId w:val="25"/>
        </w:numPr>
      </w:pPr>
      <w:r>
        <w:t>what the NDRP can do.</w:t>
      </w:r>
    </w:p>
    <w:p w14:paraId="6A7CDE6B" w14:textId="24DE2DD7" w:rsidR="00466B5E" w:rsidRDefault="00466B5E" w:rsidP="00466B5E">
      <w:pPr>
        <w:spacing w:before="120" w:after="120"/>
      </w:pPr>
      <w:r>
        <w:t>The Chair will get paid for their time.</w:t>
      </w:r>
    </w:p>
    <w:p w14:paraId="7A914660" w14:textId="77777777" w:rsidR="00466B5E" w:rsidRDefault="00466B5E">
      <w:r>
        <w:br w:type="page"/>
      </w:r>
    </w:p>
    <w:p w14:paraId="29BEFEEF" w14:textId="32DB2A97" w:rsidR="00C21DBB" w:rsidRDefault="00C21DBB" w:rsidP="00C21DBB">
      <w:pPr>
        <w:pStyle w:val="Heading2"/>
      </w:pPr>
      <w:bookmarkStart w:id="65" w:name="_Toc163647455"/>
      <w:r>
        <w:lastRenderedPageBreak/>
        <w:t>How we will decide who to choose</w:t>
      </w:r>
      <w:bookmarkEnd w:id="65"/>
    </w:p>
    <w:p w14:paraId="74313DFB" w14:textId="77777777" w:rsidR="00466B5E" w:rsidRPr="00B23EDC" w:rsidRDefault="00466B5E" w:rsidP="00466B5E">
      <w:pPr>
        <w:spacing w:before="120" w:after="120"/>
        <w:rPr>
          <w:rStyle w:val="Strong"/>
        </w:rPr>
      </w:pPr>
      <w:r w:rsidRPr="00B23EDC">
        <w:rPr>
          <w:rStyle w:val="Strong"/>
        </w:rPr>
        <w:t>Australia’s Disability Strategy Advisory Council (the Council)</w:t>
      </w:r>
      <w:r w:rsidRPr="00B23EDC">
        <w:t xml:space="preserve"> will check all the people who apply to be the Chair of the NDRP Board.</w:t>
      </w:r>
    </w:p>
    <w:p w14:paraId="2023AB6A" w14:textId="77777777" w:rsidR="00466B5E" w:rsidRPr="00466B5E" w:rsidRDefault="00466B5E" w:rsidP="00466B5E">
      <w:pPr>
        <w:spacing w:before="120" w:after="120"/>
        <w:rPr>
          <w:spacing w:val="-4"/>
        </w:rPr>
      </w:pPr>
      <w:r w:rsidRPr="00466B5E">
        <w:rPr>
          <w:spacing w:val="-4"/>
        </w:rPr>
        <w:t>The Council gives advice about Australia’s Disability Strategy 2021–2031.</w:t>
      </w:r>
    </w:p>
    <w:p w14:paraId="1373C446" w14:textId="3C4A5463" w:rsidR="00466B5E" w:rsidRPr="00B23EDC" w:rsidRDefault="00466B5E" w:rsidP="00466B5E">
      <w:pPr>
        <w:spacing w:before="120" w:after="120"/>
      </w:pPr>
      <w:r w:rsidRPr="00B23EDC">
        <w:t>They are a group of people who help the government understand what</w:t>
      </w:r>
      <w:r>
        <w:t> </w:t>
      </w:r>
      <w:r w:rsidRPr="00B23EDC">
        <w:t>people with disability need.</w:t>
      </w:r>
    </w:p>
    <w:p w14:paraId="5B3D5ED6" w14:textId="11D45BD1" w:rsidR="00466B5E" w:rsidRPr="00B23EDC" w:rsidRDefault="00466B5E" w:rsidP="00466B5E">
      <w:pPr>
        <w:spacing w:before="120" w:after="120"/>
      </w:pPr>
      <w:r w:rsidRPr="00B23EDC">
        <w:t>Australia’s Disability Strategy 2021–2031 is</w:t>
      </w:r>
      <w:r>
        <w:t xml:space="preserve"> </w:t>
      </w:r>
      <w:r w:rsidRPr="00B23EDC">
        <w:t>a plan to support people with disability in</w:t>
      </w:r>
      <w:r>
        <w:t xml:space="preserve"> </w:t>
      </w:r>
      <w:r w:rsidRPr="00B23EDC">
        <w:t>all areas of their</w:t>
      </w:r>
      <w:r>
        <w:t> </w:t>
      </w:r>
      <w:r w:rsidRPr="00B23EDC">
        <w:t>life.</w:t>
      </w:r>
    </w:p>
    <w:p w14:paraId="5C6C146D" w14:textId="77777777" w:rsidR="00466B5E" w:rsidRPr="00466B5E" w:rsidRDefault="00466B5E" w:rsidP="00466B5E">
      <w:pPr>
        <w:spacing w:before="120" w:after="120"/>
        <w:rPr>
          <w:spacing w:val="-4"/>
        </w:rPr>
      </w:pPr>
      <w:r w:rsidRPr="00466B5E">
        <w:rPr>
          <w:spacing w:val="-4"/>
        </w:rPr>
        <w:t>You can learn more about the Council on the Disability Gateway website.</w:t>
      </w:r>
    </w:p>
    <w:p w14:paraId="39588DE3" w14:textId="01DD9218" w:rsidR="00466B5E" w:rsidRDefault="00466B5E" w:rsidP="00466B5E">
      <w:pPr>
        <w:spacing w:before="120" w:after="120"/>
      </w:pPr>
      <w:hyperlink r:id="rId10" w:history="1">
        <w:r w:rsidRPr="00C93BBC">
          <w:rPr>
            <w:rStyle w:val="Hyperlink"/>
          </w:rPr>
          <w:t>www.disabilitygateway.gov.au/ads/</w:t>
        </w:r>
        <w:r>
          <w:rPr>
            <w:rStyle w:val="Hyperlink"/>
          </w:rPr>
          <w:t xml:space="preserve"> </w:t>
        </w:r>
        <w:r w:rsidRPr="00C93BBC">
          <w:rPr>
            <w:rStyle w:val="Hyperlink"/>
          </w:rPr>
          <w:t>advisory-council</w:t>
        </w:r>
      </w:hyperlink>
      <w:r>
        <w:t xml:space="preserve"> </w:t>
      </w:r>
    </w:p>
    <w:p w14:paraId="154813B6" w14:textId="744643FA" w:rsidR="00466B5E" w:rsidRDefault="00466B5E" w:rsidP="00466B5E">
      <w:pPr>
        <w:spacing w:before="120" w:after="120"/>
      </w:pPr>
      <w:r>
        <w:t>The Council will make a list of people they think could be the Chair of the NDRP Board.</w:t>
      </w:r>
    </w:p>
    <w:p w14:paraId="0928E338" w14:textId="77777777" w:rsidR="00466B5E" w:rsidRPr="007D3D6A" w:rsidRDefault="00466B5E" w:rsidP="00466B5E">
      <w:pPr>
        <w:spacing w:before="120" w:after="120"/>
      </w:pPr>
      <w:r w:rsidRPr="007D3D6A">
        <w:t>They will share this list with the Honourable Amanda</w:t>
      </w:r>
      <w:r>
        <w:t> </w:t>
      </w:r>
      <w:r w:rsidRPr="007D3D6A">
        <w:t>Rishworth MP.</w:t>
      </w:r>
    </w:p>
    <w:p w14:paraId="00A1945E" w14:textId="77777777" w:rsidR="00466B5E" w:rsidRPr="007D3D6A" w:rsidRDefault="00466B5E" w:rsidP="00466B5E">
      <w:pPr>
        <w:spacing w:before="120" w:after="120"/>
      </w:pPr>
      <w:r w:rsidRPr="007D3D6A">
        <w:t xml:space="preserve">Amanda is the </w:t>
      </w:r>
      <w:r w:rsidRPr="007D3D6A">
        <w:rPr>
          <w:rStyle w:val="Strong"/>
        </w:rPr>
        <w:t>Minister</w:t>
      </w:r>
      <w:r w:rsidRPr="007D3D6A">
        <w:t xml:space="preserve"> for Social Services.</w:t>
      </w:r>
    </w:p>
    <w:p w14:paraId="51C59664" w14:textId="77777777" w:rsidR="00466B5E" w:rsidRPr="00B23EDC" w:rsidRDefault="00466B5E" w:rsidP="00466B5E">
      <w:pPr>
        <w:spacing w:before="120" w:after="120"/>
      </w:pPr>
      <w:r w:rsidRPr="00B23EDC">
        <w:t>A minister leads an area of the government.</w:t>
      </w:r>
    </w:p>
    <w:p w14:paraId="242755AB" w14:textId="77777777" w:rsidR="00466B5E" w:rsidRPr="007D05D6" w:rsidDel="00FC2CC9" w:rsidRDefault="00466B5E" w:rsidP="00466B5E">
      <w:pPr>
        <w:spacing w:before="120" w:after="120"/>
      </w:pPr>
      <w:r>
        <w:t>Amanda will choose someone from this list to be the Chair of the NDRP.</w:t>
      </w:r>
    </w:p>
    <w:p w14:paraId="140E502C" w14:textId="77777777" w:rsidR="00466B5E" w:rsidRPr="00466B5E" w:rsidRDefault="00466B5E" w:rsidP="00466B5E">
      <w:pPr>
        <w:spacing w:before="120" w:after="120"/>
        <w:ind w:right="-283"/>
        <w:rPr>
          <w:spacing w:val="-4"/>
        </w:rPr>
      </w:pPr>
      <w:r w:rsidRPr="00466B5E">
        <w:rPr>
          <w:spacing w:val="-4"/>
        </w:rPr>
        <w:t xml:space="preserve">We will follow the rules about how to collect and share your information with: </w:t>
      </w:r>
    </w:p>
    <w:p w14:paraId="042673AA" w14:textId="77777777" w:rsidR="00466B5E" w:rsidRDefault="00466B5E" w:rsidP="00466B5E">
      <w:pPr>
        <w:pStyle w:val="ListParagraph"/>
        <w:numPr>
          <w:ilvl w:val="0"/>
          <w:numId w:val="32"/>
        </w:numPr>
      </w:pPr>
      <w:r>
        <w:t>ministers</w:t>
      </w:r>
    </w:p>
    <w:p w14:paraId="523005C4" w14:textId="77777777" w:rsidR="00466B5E" w:rsidRDefault="00466B5E" w:rsidP="00466B5E">
      <w:pPr>
        <w:pStyle w:val="ListParagraph"/>
        <w:numPr>
          <w:ilvl w:val="0"/>
          <w:numId w:val="32"/>
        </w:numPr>
      </w:pPr>
      <w:r>
        <w:t>the Council.</w:t>
      </w:r>
    </w:p>
    <w:p w14:paraId="175A1536" w14:textId="77777777" w:rsidR="00466B5E" w:rsidRDefault="00466B5E" w:rsidP="00466B5E">
      <w:pPr>
        <w:spacing w:before="120" w:after="120"/>
      </w:pPr>
      <w:r>
        <w:t>You can find these rules on our website.</w:t>
      </w:r>
    </w:p>
    <w:p w14:paraId="75EC6665" w14:textId="51EA71CA" w:rsidR="00466B5E" w:rsidRDefault="00466B5E" w:rsidP="00466B5E">
      <w:pPr>
        <w:spacing w:before="120" w:after="120"/>
      </w:pPr>
      <w:hyperlink r:id="rId11" w:history="1">
        <w:r>
          <w:rPr>
            <w:rStyle w:val="Hyperlink"/>
          </w:rPr>
          <w:t>www.engage.dss.gov.au/ndrp-eoi</w:t>
        </w:r>
      </w:hyperlink>
    </w:p>
    <w:p w14:paraId="5949DB5D" w14:textId="77777777" w:rsidR="00DF18FB" w:rsidRPr="00DB2A8A" w:rsidRDefault="00DF18FB" w:rsidP="00466B5E">
      <w:pPr>
        <w:spacing w:before="120" w:after="120"/>
      </w:pPr>
      <w:r w:rsidRPr="00DB2A8A">
        <w:br w:type="page"/>
      </w:r>
    </w:p>
    <w:p w14:paraId="2AE04440" w14:textId="2BA3C546" w:rsidR="00DF18FB" w:rsidRDefault="00DF18FB" w:rsidP="001D5522">
      <w:pPr>
        <w:pStyle w:val="Heading2"/>
        <w:spacing w:after="160"/>
      </w:pPr>
      <w:bookmarkStart w:id="66" w:name="_Toc163647456"/>
      <w:r>
        <w:lastRenderedPageBreak/>
        <w:t xml:space="preserve">How to </w:t>
      </w:r>
      <w:r w:rsidR="007A12B5">
        <w:t>apply</w:t>
      </w:r>
      <w:r>
        <w:t xml:space="preserve"> </w:t>
      </w:r>
      <w:r w:rsidR="00B54E3A">
        <w:t>to be the Chair of the NDRP Board</w:t>
      </w:r>
      <w:bookmarkEnd w:id="66"/>
    </w:p>
    <w:p w14:paraId="0BAE77B9" w14:textId="77777777" w:rsidR="00466B5E" w:rsidRDefault="00466B5E" w:rsidP="00466B5E">
      <w:pPr>
        <w:spacing w:before="120" w:after="120"/>
      </w:pPr>
      <w:r>
        <w:t>You can visit our website to apply to be the Chair of the NDRP Board.</w:t>
      </w:r>
    </w:p>
    <w:p w14:paraId="3F33B565" w14:textId="18715A82" w:rsidR="00466B5E" w:rsidRPr="007D05D6" w:rsidRDefault="00466B5E" w:rsidP="00466B5E">
      <w:pPr>
        <w:spacing w:before="120" w:after="120"/>
      </w:pPr>
      <w:hyperlink r:id="rId12" w:history="1">
        <w:r w:rsidRPr="00695AF2">
          <w:rPr>
            <w:rStyle w:val="Hyperlink"/>
          </w:rPr>
          <w:t>www.engage.dss.gov.au/ndrp-eoi</w:t>
        </w:r>
      </w:hyperlink>
      <w:r>
        <w:rPr>
          <w:b/>
        </w:rPr>
        <w:t xml:space="preserve"> </w:t>
      </w:r>
    </w:p>
    <w:p w14:paraId="3DC2BE94" w14:textId="77777777" w:rsidR="00466B5E" w:rsidRDefault="00466B5E" w:rsidP="00466B5E">
      <w:pPr>
        <w:spacing w:before="120" w:after="120"/>
      </w:pPr>
      <w:r>
        <w:t>You can also email the person who helps and manages the Council if you need support to apply.</w:t>
      </w:r>
    </w:p>
    <w:p w14:paraId="73161A44" w14:textId="441DFF8D" w:rsidR="00466B5E" w:rsidRDefault="00466B5E" w:rsidP="00466B5E">
      <w:pPr>
        <w:spacing w:before="120" w:after="120"/>
      </w:pPr>
      <w:hyperlink r:id="rId13" w:history="1">
        <w:r w:rsidRPr="003A10B9">
          <w:rPr>
            <w:rStyle w:val="Hyperlink"/>
          </w:rPr>
          <w:t>ADSAdvisoryCouncil@dss.gov.au</w:t>
        </w:r>
      </w:hyperlink>
      <w:r>
        <w:t xml:space="preserve"> </w:t>
      </w:r>
    </w:p>
    <w:p w14:paraId="31FA8F20" w14:textId="77777777" w:rsidR="00466B5E" w:rsidRPr="007F4A89" w:rsidRDefault="00466B5E" w:rsidP="00466B5E">
      <w:pPr>
        <w:spacing w:before="120" w:after="120"/>
        <w:rPr>
          <w:spacing w:val="-4"/>
        </w:rPr>
      </w:pPr>
      <w:r w:rsidRPr="007F4A89">
        <w:rPr>
          <w:spacing w:val="-4"/>
        </w:rPr>
        <w:t xml:space="preserve">You can get </w:t>
      </w:r>
      <w:r w:rsidRPr="007F4A89">
        <w:rPr>
          <w:rStyle w:val="Strong"/>
          <w:spacing w:val="-4"/>
        </w:rPr>
        <w:t>accessible</w:t>
      </w:r>
      <w:r w:rsidRPr="007F4A89">
        <w:rPr>
          <w:spacing w:val="-4"/>
        </w:rPr>
        <w:t xml:space="preserve"> materials to support you to:</w:t>
      </w:r>
    </w:p>
    <w:p w14:paraId="7451922B" w14:textId="77777777" w:rsidR="00466B5E" w:rsidRDefault="00466B5E" w:rsidP="00466B5E">
      <w:pPr>
        <w:pStyle w:val="ListParagraph"/>
        <w:numPr>
          <w:ilvl w:val="0"/>
          <w:numId w:val="32"/>
        </w:numPr>
      </w:pPr>
      <w:r>
        <w:t>apply for the Chair of the NDRP Board</w:t>
      </w:r>
    </w:p>
    <w:p w14:paraId="786169C3" w14:textId="77777777" w:rsidR="00466B5E" w:rsidRDefault="00466B5E" w:rsidP="00466B5E">
      <w:pPr>
        <w:pStyle w:val="ListParagraph"/>
        <w:numPr>
          <w:ilvl w:val="0"/>
          <w:numId w:val="32"/>
        </w:numPr>
      </w:pPr>
      <w:r>
        <w:t>run the NDRP Board.</w:t>
      </w:r>
    </w:p>
    <w:p w14:paraId="4C235EA4" w14:textId="77777777" w:rsidR="00466B5E" w:rsidRPr="00B23EDC" w:rsidRDefault="00466B5E" w:rsidP="00466B5E">
      <w:pPr>
        <w:spacing w:before="120" w:after="120"/>
      </w:pPr>
      <w:r w:rsidRPr="00B23EDC">
        <w:t xml:space="preserve">When information is accessible, it is easy to: </w:t>
      </w:r>
    </w:p>
    <w:p w14:paraId="03F29CB6" w14:textId="77777777" w:rsidR="00466B5E" w:rsidRPr="00B23EDC" w:rsidRDefault="00466B5E" w:rsidP="00466B5E">
      <w:pPr>
        <w:pStyle w:val="ListParagraph"/>
        <w:numPr>
          <w:ilvl w:val="0"/>
          <w:numId w:val="31"/>
        </w:numPr>
      </w:pPr>
      <w:r w:rsidRPr="00B23EDC">
        <w:t xml:space="preserve">find and </w:t>
      </w:r>
      <w:proofErr w:type="gramStart"/>
      <w:r w:rsidRPr="00B23EDC">
        <w:t>use</w:t>
      </w:r>
      <w:proofErr w:type="gramEnd"/>
      <w:r w:rsidRPr="00B23EDC">
        <w:t xml:space="preserve"> </w:t>
      </w:r>
    </w:p>
    <w:p w14:paraId="0D72B183" w14:textId="77777777" w:rsidR="00466B5E" w:rsidRPr="00B23EDC" w:rsidRDefault="00466B5E" w:rsidP="00466B5E">
      <w:pPr>
        <w:pStyle w:val="ListParagraph"/>
        <w:numPr>
          <w:ilvl w:val="0"/>
          <w:numId w:val="31"/>
        </w:numPr>
      </w:pPr>
      <w:r w:rsidRPr="00B23EDC">
        <w:t>understand.</w:t>
      </w:r>
    </w:p>
    <w:p w14:paraId="04109555" w14:textId="77777777" w:rsidR="00466B5E" w:rsidRPr="00466B5E" w:rsidRDefault="00466B5E" w:rsidP="00466B5E">
      <w:pPr>
        <w:spacing w:before="120" w:after="120"/>
        <w:ind w:right="-283"/>
        <w:rPr>
          <w:spacing w:val="-4"/>
        </w:rPr>
      </w:pPr>
      <w:r w:rsidRPr="00466B5E">
        <w:rPr>
          <w:spacing w:val="-4"/>
        </w:rPr>
        <w:t>This also includes making sure places where you do work for the NDRP are:</w:t>
      </w:r>
    </w:p>
    <w:p w14:paraId="0B3D8DD6" w14:textId="77777777" w:rsidR="00466B5E" w:rsidRPr="00057B6D" w:rsidRDefault="00466B5E" w:rsidP="00466B5E">
      <w:pPr>
        <w:pStyle w:val="ListParagraph"/>
        <w:numPr>
          <w:ilvl w:val="0"/>
          <w:numId w:val="31"/>
        </w:numPr>
      </w:pPr>
      <w:r w:rsidRPr="00057B6D">
        <w:t>accessible</w:t>
      </w:r>
    </w:p>
    <w:p w14:paraId="537707CF" w14:textId="77777777" w:rsidR="00466B5E" w:rsidRPr="00057B6D" w:rsidRDefault="00466B5E" w:rsidP="00466B5E">
      <w:pPr>
        <w:pStyle w:val="ListParagraph"/>
        <w:numPr>
          <w:ilvl w:val="0"/>
          <w:numId w:val="31"/>
        </w:numPr>
      </w:pPr>
      <w:r w:rsidRPr="00057B6D">
        <w:t>easy for you to move around in.</w:t>
      </w:r>
    </w:p>
    <w:p w14:paraId="216607D7" w14:textId="61D16792" w:rsidR="00EF58DA" w:rsidRPr="00D51C8E" w:rsidRDefault="00BA7BE2" w:rsidP="00EF58DA">
      <w:pPr>
        <w:pStyle w:val="Heading2"/>
        <w:rPr>
          <w:lang w:val="en-AU"/>
        </w:rPr>
      </w:pPr>
      <w:bookmarkStart w:id="67" w:name="_Toc163647457"/>
      <w:r>
        <w:rPr>
          <w:lang w:val="en-AU"/>
        </w:rPr>
        <w:t>More information</w:t>
      </w:r>
      <w:bookmarkEnd w:id="67"/>
    </w:p>
    <w:p w14:paraId="309B0E0C" w14:textId="77777777" w:rsidR="00466B5E" w:rsidRPr="007F4A89" w:rsidRDefault="00466B5E" w:rsidP="00466B5E">
      <w:pPr>
        <w:spacing w:before="120" w:after="120"/>
        <w:rPr>
          <w:spacing w:val="-4"/>
        </w:rPr>
      </w:pPr>
      <w:r w:rsidRPr="007F4A89">
        <w:rPr>
          <w:spacing w:val="-4"/>
        </w:rPr>
        <w:t>You can visit the NDRP website for more information.</w:t>
      </w:r>
    </w:p>
    <w:p w14:paraId="4776C0EB" w14:textId="77777777" w:rsidR="00466B5E" w:rsidRPr="007F4A89" w:rsidRDefault="00466B5E" w:rsidP="00466B5E">
      <w:pPr>
        <w:spacing w:before="120" w:after="120"/>
        <w:rPr>
          <w:spacing w:val="-4"/>
        </w:rPr>
      </w:pPr>
      <w:r w:rsidRPr="007F4A89">
        <w:rPr>
          <w:spacing w:val="-4"/>
        </w:rPr>
        <w:t xml:space="preserve">They also have information in </w:t>
      </w:r>
      <w:proofErr w:type="spellStart"/>
      <w:r w:rsidRPr="007F4A89">
        <w:rPr>
          <w:spacing w:val="-4"/>
        </w:rPr>
        <w:t>Auslan</w:t>
      </w:r>
      <w:proofErr w:type="spellEnd"/>
      <w:r w:rsidRPr="007F4A89">
        <w:rPr>
          <w:spacing w:val="-4"/>
        </w:rPr>
        <w:t xml:space="preserve"> and Easy Read.</w:t>
      </w:r>
    </w:p>
    <w:p w14:paraId="31D3DA0E" w14:textId="65EF2129" w:rsidR="00466B5E" w:rsidRPr="00B23EDC" w:rsidRDefault="00466B5E" w:rsidP="00466B5E">
      <w:pPr>
        <w:spacing w:before="120" w:after="120"/>
      </w:pPr>
      <w:hyperlink r:id="rId14" w:history="1">
        <w:r w:rsidRPr="00B23EDC">
          <w:rPr>
            <w:rStyle w:val="Hyperlink"/>
          </w:rPr>
          <w:t>www.ndrp.org.au/about</w:t>
        </w:r>
      </w:hyperlink>
      <w:r w:rsidRPr="00B23EDC">
        <w:t xml:space="preserve"> </w:t>
      </w:r>
    </w:p>
    <w:p w14:paraId="27610708" w14:textId="77777777" w:rsidR="00466B5E" w:rsidRPr="00B23EDC" w:rsidRDefault="00466B5E" w:rsidP="00466B5E">
      <w:pPr>
        <w:spacing w:before="120" w:after="120"/>
      </w:pPr>
      <w:r w:rsidRPr="00B23EDC">
        <w:t>You can email t</w:t>
      </w:r>
      <w:r>
        <w:t xml:space="preserve">he </w:t>
      </w:r>
      <w:r w:rsidRPr="008E107B">
        <w:t xml:space="preserve">person who </w:t>
      </w:r>
      <w:r>
        <w:t>helps</w:t>
      </w:r>
      <w:r w:rsidRPr="008E107B">
        <w:t xml:space="preserve"> and manages the Council</w:t>
      </w:r>
      <w:r w:rsidRPr="00B23EDC">
        <w:t xml:space="preserve">. </w:t>
      </w:r>
    </w:p>
    <w:p w14:paraId="50577D5F" w14:textId="788A6E51" w:rsidR="00466B5E" w:rsidRPr="00B23EDC" w:rsidRDefault="00466B5E" w:rsidP="00466B5E">
      <w:pPr>
        <w:spacing w:before="120" w:after="120"/>
      </w:pPr>
      <w:hyperlink r:id="rId15" w:history="1">
        <w:r w:rsidRPr="00B23EDC">
          <w:rPr>
            <w:rStyle w:val="Hyperlink"/>
          </w:rPr>
          <w:t>ADSAdvisoryCouncil@dss.gov.au</w:t>
        </w:r>
      </w:hyperlink>
    </w:p>
    <w:p w14:paraId="2E141157" w14:textId="77777777" w:rsidR="00E863B8" w:rsidRPr="00DB2A8A" w:rsidRDefault="00E863B8" w:rsidP="00466B5E">
      <w:pPr>
        <w:spacing w:before="120" w:after="120"/>
      </w:pPr>
      <w:bookmarkStart w:id="68" w:name="_Toc349720828"/>
      <w:bookmarkStart w:id="69" w:name="_Ref150786416"/>
      <w:r w:rsidRPr="00DB2A8A">
        <w:br w:type="page"/>
      </w:r>
    </w:p>
    <w:p w14:paraId="2DCF7432" w14:textId="207470B2" w:rsidR="00581A88" w:rsidRDefault="00581A88" w:rsidP="00581A88">
      <w:pPr>
        <w:pStyle w:val="Heading2"/>
      </w:pPr>
      <w:bookmarkStart w:id="70" w:name="_Ref152750929"/>
      <w:bookmarkStart w:id="71" w:name="_Toc163647458"/>
      <w:r w:rsidRPr="00D51C8E">
        <w:lastRenderedPageBreak/>
        <w:t>Word list</w:t>
      </w:r>
      <w:bookmarkEnd w:id="68"/>
      <w:bookmarkEnd w:id="69"/>
      <w:bookmarkEnd w:id="70"/>
      <w:bookmarkEnd w:id="71"/>
    </w:p>
    <w:p w14:paraId="0AA96E38" w14:textId="250A09C0" w:rsidR="00E200B8" w:rsidRPr="00E200B8" w:rsidRDefault="00E200B8" w:rsidP="00466B5E">
      <w:pPr>
        <w:spacing w:before="120" w:after="120"/>
        <w:rPr>
          <w:lang w:val="en-US" w:eastAsia="x-none"/>
        </w:rPr>
      </w:pPr>
      <w:bookmarkStart w:id="72" w:name="_Hlk151038364"/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</w:t>
      </w:r>
      <w:r w:rsidR="000F545F">
        <w:rPr>
          <w:lang w:val="en-US" w:eastAsia="x-none"/>
        </w:rPr>
        <w:t xml:space="preserve">in this document </w:t>
      </w:r>
      <w:r>
        <w:rPr>
          <w:lang w:val="en-US" w:eastAsia="x-none"/>
        </w:rPr>
        <w:t>mean.</w:t>
      </w:r>
    </w:p>
    <w:p w14:paraId="2A992476" w14:textId="77777777" w:rsidR="00466B5E" w:rsidRPr="007A68A2" w:rsidRDefault="00466B5E" w:rsidP="007A68A2">
      <w:pPr>
        <w:pStyle w:val="Wordlistterm"/>
      </w:pPr>
      <w:r w:rsidRPr="007A68A2">
        <w:t>Accessible</w:t>
      </w:r>
    </w:p>
    <w:p w14:paraId="50189882" w14:textId="77777777" w:rsidR="00466B5E" w:rsidRDefault="00466B5E" w:rsidP="00466B5E">
      <w:pPr>
        <w:spacing w:before="120" w:after="120"/>
      </w:pPr>
      <w:r>
        <w:t xml:space="preserve">When information is accessible, it is easy to: </w:t>
      </w:r>
    </w:p>
    <w:p w14:paraId="5A9FA4AB" w14:textId="77777777" w:rsidR="00466B5E" w:rsidRDefault="00466B5E" w:rsidP="00466B5E">
      <w:pPr>
        <w:pStyle w:val="ListParagraph"/>
        <w:numPr>
          <w:ilvl w:val="0"/>
          <w:numId w:val="31"/>
        </w:numPr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397D0E1C" w14:textId="77777777" w:rsidR="00466B5E" w:rsidRPr="00BB560B" w:rsidRDefault="00466B5E" w:rsidP="00466B5E">
      <w:pPr>
        <w:pStyle w:val="ListParagraph"/>
        <w:numPr>
          <w:ilvl w:val="0"/>
          <w:numId w:val="31"/>
        </w:numPr>
      </w:pPr>
      <w:r>
        <w:t>understand.</w:t>
      </w:r>
    </w:p>
    <w:p w14:paraId="0D9327C9" w14:textId="77777777" w:rsidR="00466B5E" w:rsidRPr="007A68A2" w:rsidRDefault="00466B5E" w:rsidP="007A68A2">
      <w:pPr>
        <w:pStyle w:val="Wordlistterm"/>
      </w:pPr>
      <w:r w:rsidRPr="007A68A2">
        <w:t xml:space="preserve">Australia’s Disability Strategy Advisory Council (the Council) </w:t>
      </w:r>
    </w:p>
    <w:p w14:paraId="6169F4CD" w14:textId="77777777" w:rsidR="00466B5E" w:rsidRPr="00466B5E" w:rsidRDefault="00466B5E" w:rsidP="00466B5E">
      <w:pPr>
        <w:spacing w:before="120" w:after="120"/>
        <w:rPr>
          <w:spacing w:val="-4"/>
        </w:rPr>
      </w:pPr>
      <w:r w:rsidRPr="00466B5E">
        <w:rPr>
          <w:spacing w:val="-4"/>
        </w:rPr>
        <w:t>The Council gives advice about Australia’s Disability Strategy 2021–2031.</w:t>
      </w:r>
    </w:p>
    <w:p w14:paraId="38E151D0" w14:textId="106D3B95" w:rsidR="00466B5E" w:rsidRPr="00C75956" w:rsidRDefault="00466B5E" w:rsidP="00466B5E">
      <w:pPr>
        <w:spacing w:before="120" w:after="120"/>
        <w:rPr>
          <w:rStyle w:val="Strong"/>
        </w:rPr>
      </w:pPr>
      <w:r>
        <w:t>They are a group of people who help the government understand what people with disability need.</w:t>
      </w:r>
    </w:p>
    <w:p w14:paraId="370C5D46" w14:textId="77777777" w:rsidR="00466B5E" w:rsidRPr="007A68A2" w:rsidRDefault="00466B5E" w:rsidP="007A68A2">
      <w:pPr>
        <w:pStyle w:val="Wordlistterm"/>
      </w:pPr>
      <w:r w:rsidRPr="007A68A2">
        <w:t xml:space="preserve">Ministers </w:t>
      </w:r>
    </w:p>
    <w:p w14:paraId="70630F8F" w14:textId="77777777" w:rsidR="00466B5E" w:rsidRPr="00BB560B" w:rsidRDefault="00466B5E" w:rsidP="00466B5E">
      <w:pPr>
        <w:spacing w:before="120" w:after="120"/>
      </w:pPr>
      <w:r>
        <w:t>A minister leads an area of the government.</w:t>
      </w:r>
    </w:p>
    <w:p w14:paraId="2358C594" w14:textId="77777777" w:rsidR="00466B5E" w:rsidRPr="007A68A2" w:rsidRDefault="00466B5E" w:rsidP="007A68A2">
      <w:pPr>
        <w:pStyle w:val="Wordlistterm"/>
      </w:pPr>
      <w:r w:rsidRPr="007A68A2">
        <w:t>NDRP Board</w:t>
      </w:r>
    </w:p>
    <w:p w14:paraId="1FA09682" w14:textId="77777777" w:rsidR="00466B5E" w:rsidRPr="0081711F" w:rsidRDefault="00466B5E" w:rsidP="00466B5E">
      <w:pPr>
        <w:spacing w:before="120" w:after="120"/>
      </w:pPr>
      <w:r w:rsidRPr="0081711F">
        <w:t>The NDRP Board is</w:t>
      </w:r>
      <w:r>
        <w:t xml:space="preserve"> the group of people who run the NDRP.</w:t>
      </w:r>
    </w:p>
    <w:p w14:paraId="6EBAC799" w14:textId="77777777" w:rsidR="00466B5E" w:rsidRPr="007A68A2" w:rsidRDefault="00466B5E" w:rsidP="007A68A2">
      <w:pPr>
        <w:pStyle w:val="Wordlistterm"/>
      </w:pPr>
      <w:r w:rsidRPr="007A68A2">
        <w:t>Not-for-profit</w:t>
      </w:r>
    </w:p>
    <w:p w14:paraId="0E8838A3" w14:textId="77777777" w:rsidR="00466B5E" w:rsidRDefault="00466B5E" w:rsidP="00466B5E">
      <w:pPr>
        <w:spacing w:before="120" w:after="120"/>
      </w:pPr>
      <w:r>
        <w:t xml:space="preserve">A not-for-profit organisation doesn’t run their business to make money. </w:t>
      </w:r>
    </w:p>
    <w:p w14:paraId="1AF18907" w14:textId="77777777" w:rsidR="00466B5E" w:rsidRPr="00A853D4" w:rsidRDefault="00466B5E" w:rsidP="00466B5E">
      <w:pPr>
        <w:spacing w:before="120" w:after="120"/>
        <w:rPr>
          <w:rStyle w:val="Strong"/>
        </w:rPr>
      </w:pPr>
      <w:r>
        <w:t>They run their business to help other people.</w:t>
      </w:r>
    </w:p>
    <w:p w14:paraId="3F2293C8" w14:textId="77777777" w:rsidR="00466B5E" w:rsidRPr="007A68A2" w:rsidRDefault="00466B5E" w:rsidP="007A68A2">
      <w:pPr>
        <w:pStyle w:val="Wordlistterm"/>
      </w:pPr>
      <w:r w:rsidRPr="007A68A2">
        <w:t>Principles</w:t>
      </w:r>
    </w:p>
    <w:p w14:paraId="2C8C2903" w14:textId="77777777" w:rsidR="00466B5E" w:rsidRPr="00A853D4" w:rsidRDefault="00466B5E" w:rsidP="00466B5E">
      <w:pPr>
        <w:spacing w:before="120" w:after="120"/>
        <w:rPr>
          <w:rStyle w:val="Strong"/>
        </w:rPr>
      </w:pPr>
      <w:r w:rsidRPr="00B23EDC">
        <w:t xml:space="preserve">Principles are important ideas we </w:t>
      </w:r>
      <w:r>
        <w:t>believe are true and important.</w:t>
      </w:r>
    </w:p>
    <w:bookmarkEnd w:id="72"/>
    <w:p w14:paraId="2C68AC1F" w14:textId="15AA467B" w:rsidR="00644C39" w:rsidRPr="00466B5E" w:rsidRDefault="00466B5E" w:rsidP="00466B5E">
      <w:pPr>
        <w:spacing w:before="360" w:after="120"/>
        <w:ind w:right="-283"/>
        <w:rPr>
          <w:spacing w:val="-6"/>
          <w:sz w:val="24"/>
          <w:szCs w:val="24"/>
        </w:rPr>
      </w:pPr>
      <w:r w:rsidRPr="00466B5E">
        <w:rPr>
          <w:spacing w:val="-6"/>
          <w:sz w:val="24"/>
          <w:szCs w:val="24"/>
        </w:rPr>
        <w:t xml:space="preserve">This text-only Easy Read document was created by the Information Access Group. For any enquiries, please visit </w:t>
      </w:r>
      <w:hyperlink r:id="rId16" w:history="1">
        <w:r w:rsidRPr="00466B5E">
          <w:rPr>
            <w:rStyle w:val="Hyperlink"/>
            <w:spacing w:val="-6"/>
            <w:sz w:val="24"/>
            <w:szCs w:val="24"/>
          </w:rPr>
          <w:t>www.informationaccessgroup.com</w:t>
        </w:r>
      </w:hyperlink>
      <w:r w:rsidRPr="00466B5E">
        <w:rPr>
          <w:spacing w:val="-6"/>
          <w:sz w:val="24"/>
          <w:szCs w:val="24"/>
        </w:rPr>
        <w:t>. Quote job number 5713.</w:t>
      </w:r>
    </w:p>
    <w:sectPr w:rsidR="00644C39" w:rsidRPr="00466B5E" w:rsidSect="00466B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9CBB" w14:textId="77777777" w:rsidR="007C08E4" w:rsidRDefault="007C08E4" w:rsidP="00134CC3">
      <w:pPr>
        <w:spacing w:before="0" w:after="0" w:line="240" w:lineRule="auto"/>
      </w:pPr>
      <w:r>
        <w:separator/>
      </w:r>
    </w:p>
  </w:endnote>
  <w:endnote w:type="continuationSeparator" w:id="0">
    <w:p w14:paraId="0EAAD96E" w14:textId="77777777" w:rsidR="007C08E4" w:rsidRDefault="007C08E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FBE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3793" w14:textId="17B4600A" w:rsidR="00B6296A" w:rsidRPr="00466B5E" w:rsidRDefault="00466B5E" w:rsidP="00466B5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C05" w14:textId="77777777" w:rsidR="00B6296A" w:rsidRPr="00466B5E" w:rsidRDefault="00B6296A" w:rsidP="0046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600A" w14:textId="77777777" w:rsidR="007C08E4" w:rsidRDefault="007C08E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04556BA" w14:textId="77777777" w:rsidR="007C08E4" w:rsidRDefault="007C08E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8F9F" w14:textId="77777777" w:rsidR="00466B5E" w:rsidRDefault="0046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1E81" w14:textId="77777777" w:rsidR="00466B5E" w:rsidRDefault="0046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634C" w14:textId="79C71FDA" w:rsidR="00B6296A" w:rsidRPr="00466B5E" w:rsidRDefault="00B6296A" w:rsidP="00466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62C"/>
    <w:multiLevelType w:val="hybridMultilevel"/>
    <w:tmpl w:val="B31E229A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7F2"/>
    <w:multiLevelType w:val="hybridMultilevel"/>
    <w:tmpl w:val="0E94C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F4E"/>
    <w:multiLevelType w:val="hybridMultilevel"/>
    <w:tmpl w:val="724A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3BF"/>
    <w:multiLevelType w:val="hybridMultilevel"/>
    <w:tmpl w:val="B7B0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3EE"/>
    <w:multiLevelType w:val="hybridMultilevel"/>
    <w:tmpl w:val="8CF2A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F1C"/>
    <w:multiLevelType w:val="hybridMultilevel"/>
    <w:tmpl w:val="D90077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6F47"/>
    <w:multiLevelType w:val="hybridMultilevel"/>
    <w:tmpl w:val="42808738"/>
    <w:lvl w:ilvl="0" w:tplc="C0F40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A62"/>
    <w:multiLevelType w:val="hybridMultilevel"/>
    <w:tmpl w:val="24923C36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402E"/>
    <w:multiLevelType w:val="hybridMultilevel"/>
    <w:tmpl w:val="83FA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3CEC"/>
    <w:multiLevelType w:val="hybridMultilevel"/>
    <w:tmpl w:val="EA6E3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76E0"/>
    <w:multiLevelType w:val="hybridMultilevel"/>
    <w:tmpl w:val="9700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6D0"/>
    <w:multiLevelType w:val="hybridMultilevel"/>
    <w:tmpl w:val="1A8CB41C"/>
    <w:lvl w:ilvl="0" w:tplc="581212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001"/>
    <w:multiLevelType w:val="hybridMultilevel"/>
    <w:tmpl w:val="FE546F2A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26D9"/>
    <w:multiLevelType w:val="hybridMultilevel"/>
    <w:tmpl w:val="130E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3B4F"/>
    <w:multiLevelType w:val="hybridMultilevel"/>
    <w:tmpl w:val="08ECB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814"/>
    <w:multiLevelType w:val="hybridMultilevel"/>
    <w:tmpl w:val="401A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F75"/>
    <w:multiLevelType w:val="hybridMultilevel"/>
    <w:tmpl w:val="41921270"/>
    <w:lvl w:ilvl="0" w:tplc="84BA3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978"/>
    <w:multiLevelType w:val="hybridMultilevel"/>
    <w:tmpl w:val="64207CF0"/>
    <w:lvl w:ilvl="0" w:tplc="893E78EC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372D"/>
    <w:multiLevelType w:val="hybridMultilevel"/>
    <w:tmpl w:val="0ED0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1424"/>
    <w:multiLevelType w:val="hybridMultilevel"/>
    <w:tmpl w:val="B3428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B6236"/>
    <w:multiLevelType w:val="hybridMultilevel"/>
    <w:tmpl w:val="9380004C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0166"/>
    <w:multiLevelType w:val="hybridMultilevel"/>
    <w:tmpl w:val="9238E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1591"/>
    <w:multiLevelType w:val="hybridMultilevel"/>
    <w:tmpl w:val="00808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0195E"/>
    <w:multiLevelType w:val="hybridMultilevel"/>
    <w:tmpl w:val="6ADE5C5C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B9D"/>
    <w:multiLevelType w:val="hybridMultilevel"/>
    <w:tmpl w:val="F8C2C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66F5"/>
    <w:multiLevelType w:val="hybridMultilevel"/>
    <w:tmpl w:val="78141EE4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73"/>
    <w:multiLevelType w:val="hybridMultilevel"/>
    <w:tmpl w:val="1FEA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F0E1B"/>
    <w:multiLevelType w:val="hybridMultilevel"/>
    <w:tmpl w:val="84289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4484B"/>
    <w:multiLevelType w:val="hybridMultilevel"/>
    <w:tmpl w:val="4C747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4031C"/>
    <w:multiLevelType w:val="hybridMultilevel"/>
    <w:tmpl w:val="A8182B78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97817"/>
    <w:multiLevelType w:val="hybridMultilevel"/>
    <w:tmpl w:val="CEC29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F4DED"/>
    <w:multiLevelType w:val="hybridMultilevel"/>
    <w:tmpl w:val="7D049686"/>
    <w:lvl w:ilvl="0" w:tplc="BF686C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A5C5C"/>
    <w:multiLevelType w:val="hybridMultilevel"/>
    <w:tmpl w:val="079EA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38CC"/>
    <w:multiLevelType w:val="hybridMultilevel"/>
    <w:tmpl w:val="43A43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84FA3"/>
    <w:multiLevelType w:val="hybridMultilevel"/>
    <w:tmpl w:val="EF8E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50BA8"/>
    <w:multiLevelType w:val="hybridMultilevel"/>
    <w:tmpl w:val="D560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7634">
    <w:abstractNumId w:val="3"/>
  </w:num>
  <w:num w:numId="2" w16cid:durableId="1939944999">
    <w:abstractNumId w:val="22"/>
  </w:num>
  <w:num w:numId="3" w16cid:durableId="953561477">
    <w:abstractNumId w:val="14"/>
  </w:num>
  <w:num w:numId="4" w16cid:durableId="1704940591">
    <w:abstractNumId w:val="15"/>
  </w:num>
  <w:num w:numId="5" w16cid:durableId="1693459467">
    <w:abstractNumId w:val="33"/>
  </w:num>
  <w:num w:numId="6" w16cid:durableId="848640069">
    <w:abstractNumId w:val="13"/>
  </w:num>
  <w:num w:numId="7" w16cid:durableId="215819458">
    <w:abstractNumId w:val="24"/>
  </w:num>
  <w:num w:numId="8" w16cid:durableId="1323387067">
    <w:abstractNumId w:val="2"/>
  </w:num>
  <w:num w:numId="9" w16cid:durableId="129128657">
    <w:abstractNumId w:val="35"/>
  </w:num>
  <w:num w:numId="10" w16cid:durableId="452871951">
    <w:abstractNumId w:val="27"/>
  </w:num>
  <w:num w:numId="11" w16cid:durableId="984163418">
    <w:abstractNumId w:val="19"/>
  </w:num>
  <w:num w:numId="12" w16cid:durableId="1433548068">
    <w:abstractNumId w:val="1"/>
  </w:num>
  <w:num w:numId="13" w16cid:durableId="686175813">
    <w:abstractNumId w:val="28"/>
  </w:num>
  <w:num w:numId="14" w16cid:durableId="1797942363">
    <w:abstractNumId w:val="32"/>
  </w:num>
  <w:num w:numId="15" w16cid:durableId="1854220997">
    <w:abstractNumId w:val="30"/>
  </w:num>
  <w:num w:numId="16" w16cid:durableId="1880245331">
    <w:abstractNumId w:val="18"/>
  </w:num>
  <w:num w:numId="17" w16cid:durableId="107163166">
    <w:abstractNumId w:val="10"/>
  </w:num>
  <w:num w:numId="18" w16cid:durableId="525019214">
    <w:abstractNumId w:val="21"/>
  </w:num>
  <w:num w:numId="19" w16cid:durableId="182985206">
    <w:abstractNumId w:val="26"/>
  </w:num>
  <w:num w:numId="20" w16cid:durableId="14037583">
    <w:abstractNumId w:val="28"/>
  </w:num>
  <w:num w:numId="21" w16cid:durableId="622662814">
    <w:abstractNumId w:val="1"/>
  </w:num>
  <w:num w:numId="22" w16cid:durableId="1499151877">
    <w:abstractNumId w:val="34"/>
  </w:num>
  <w:num w:numId="23" w16cid:durableId="691689462">
    <w:abstractNumId w:val="11"/>
  </w:num>
  <w:num w:numId="24" w16cid:durableId="1849903984">
    <w:abstractNumId w:val="20"/>
  </w:num>
  <w:num w:numId="25" w16cid:durableId="619804143">
    <w:abstractNumId w:val="31"/>
  </w:num>
  <w:num w:numId="26" w16cid:durableId="689378530">
    <w:abstractNumId w:val="7"/>
  </w:num>
  <w:num w:numId="27" w16cid:durableId="1554270765">
    <w:abstractNumId w:val="29"/>
  </w:num>
  <w:num w:numId="28" w16cid:durableId="363867062">
    <w:abstractNumId w:val="0"/>
  </w:num>
  <w:num w:numId="29" w16cid:durableId="2030400871">
    <w:abstractNumId w:val="12"/>
  </w:num>
  <w:num w:numId="30" w16cid:durableId="2082019103">
    <w:abstractNumId w:val="23"/>
  </w:num>
  <w:num w:numId="31" w16cid:durableId="1054744174">
    <w:abstractNumId w:val="25"/>
  </w:num>
  <w:num w:numId="32" w16cid:durableId="400563444">
    <w:abstractNumId w:val="8"/>
  </w:num>
  <w:num w:numId="33" w16cid:durableId="2065254658">
    <w:abstractNumId w:val="5"/>
  </w:num>
  <w:num w:numId="34" w16cid:durableId="1440367528">
    <w:abstractNumId w:val="16"/>
  </w:num>
  <w:num w:numId="35" w16cid:durableId="2106922637">
    <w:abstractNumId w:val="6"/>
  </w:num>
  <w:num w:numId="36" w16cid:durableId="189415505">
    <w:abstractNumId w:val="17"/>
  </w:num>
  <w:num w:numId="37" w16cid:durableId="373047390">
    <w:abstractNumId w:val="9"/>
  </w:num>
  <w:num w:numId="38" w16cid:durableId="132759259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92"/>
    <w:rsid w:val="00000640"/>
    <w:rsid w:val="00003F3E"/>
    <w:rsid w:val="000044FB"/>
    <w:rsid w:val="00005C84"/>
    <w:rsid w:val="00005D1D"/>
    <w:rsid w:val="000061B8"/>
    <w:rsid w:val="0000656B"/>
    <w:rsid w:val="000071E7"/>
    <w:rsid w:val="0000729C"/>
    <w:rsid w:val="000079E4"/>
    <w:rsid w:val="00010060"/>
    <w:rsid w:val="00010BE5"/>
    <w:rsid w:val="0001188F"/>
    <w:rsid w:val="000128EF"/>
    <w:rsid w:val="000131A3"/>
    <w:rsid w:val="000137B5"/>
    <w:rsid w:val="0001469B"/>
    <w:rsid w:val="0001608B"/>
    <w:rsid w:val="0001742D"/>
    <w:rsid w:val="00017BE7"/>
    <w:rsid w:val="00017C44"/>
    <w:rsid w:val="00020A80"/>
    <w:rsid w:val="00020CAC"/>
    <w:rsid w:val="0002350B"/>
    <w:rsid w:val="00024E97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37C0C"/>
    <w:rsid w:val="0004229E"/>
    <w:rsid w:val="0004236F"/>
    <w:rsid w:val="000432B1"/>
    <w:rsid w:val="00043F8A"/>
    <w:rsid w:val="00045550"/>
    <w:rsid w:val="0004568F"/>
    <w:rsid w:val="00045A24"/>
    <w:rsid w:val="00046373"/>
    <w:rsid w:val="000464C1"/>
    <w:rsid w:val="000516B5"/>
    <w:rsid w:val="00051741"/>
    <w:rsid w:val="00051799"/>
    <w:rsid w:val="00053A9A"/>
    <w:rsid w:val="0005607C"/>
    <w:rsid w:val="000568C5"/>
    <w:rsid w:val="00057120"/>
    <w:rsid w:val="00057451"/>
    <w:rsid w:val="0005783E"/>
    <w:rsid w:val="00057B6D"/>
    <w:rsid w:val="00060614"/>
    <w:rsid w:val="00060E3E"/>
    <w:rsid w:val="00061FF6"/>
    <w:rsid w:val="0006339E"/>
    <w:rsid w:val="00065443"/>
    <w:rsid w:val="00067033"/>
    <w:rsid w:val="00067BFB"/>
    <w:rsid w:val="00067D53"/>
    <w:rsid w:val="00071DA7"/>
    <w:rsid w:val="0007213A"/>
    <w:rsid w:val="00073579"/>
    <w:rsid w:val="00074455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368C"/>
    <w:rsid w:val="00085C39"/>
    <w:rsid w:val="000860BC"/>
    <w:rsid w:val="000861C2"/>
    <w:rsid w:val="00086FA5"/>
    <w:rsid w:val="000906AA"/>
    <w:rsid w:val="00092765"/>
    <w:rsid w:val="0009370E"/>
    <w:rsid w:val="0009643B"/>
    <w:rsid w:val="000964C4"/>
    <w:rsid w:val="000976FC"/>
    <w:rsid w:val="000A0788"/>
    <w:rsid w:val="000A627C"/>
    <w:rsid w:val="000A7856"/>
    <w:rsid w:val="000B0E0E"/>
    <w:rsid w:val="000B1A19"/>
    <w:rsid w:val="000B299C"/>
    <w:rsid w:val="000B2F48"/>
    <w:rsid w:val="000B3DBE"/>
    <w:rsid w:val="000B4BAD"/>
    <w:rsid w:val="000B4D35"/>
    <w:rsid w:val="000B6C30"/>
    <w:rsid w:val="000B7EFF"/>
    <w:rsid w:val="000C0F54"/>
    <w:rsid w:val="000C1013"/>
    <w:rsid w:val="000C3B9B"/>
    <w:rsid w:val="000C3D30"/>
    <w:rsid w:val="000C4A3A"/>
    <w:rsid w:val="000C5051"/>
    <w:rsid w:val="000C5DE5"/>
    <w:rsid w:val="000C64B2"/>
    <w:rsid w:val="000D04DE"/>
    <w:rsid w:val="000D07D6"/>
    <w:rsid w:val="000D179D"/>
    <w:rsid w:val="000D282A"/>
    <w:rsid w:val="000D2C19"/>
    <w:rsid w:val="000D3AB6"/>
    <w:rsid w:val="000D7DE3"/>
    <w:rsid w:val="000D7F04"/>
    <w:rsid w:val="000E315B"/>
    <w:rsid w:val="000E4421"/>
    <w:rsid w:val="000E55B2"/>
    <w:rsid w:val="000E7451"/>
    <w:rsid w:val="000E7BEA"/>
    <w:rsid w:val="000F18C3"/>
    <w:rsid w:val="000F2311"/>
    <w:rsid w:val="000F52F4"/>
    <w:rsid w:val="000F545F"/>
    <w:rsid w:val="001015D1"/>
    <w:rsid w:val="00101EC9"/>
    <w:rsid w:val="001024CC"/>
    <w:rsid w:val="00102A0C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2DF0"/>
    <w:rsid w:val="00123A47"/>
    <w:rsid w:val="00124F36"/>
    <w:rsid w:val="0012537E"/>
    <w:rsid w:val="001319C3"/>
    <w:rsid w:val="00131EE6"/>
    <w:rsid w:val="00134CC3"/>
    <w:rsid w:val="0013535A"/>
    <w:rsid w:val="00137D9E"/>
    <w:rsid w:val="0014361F"/>
    <w:rsid w:val="0014402F"/>
    <w:rsid w:val="0014412C"/>
    <w:rsid w:val="001513A1"/>
    <w:rsid w:val="00151817"/>
    <w:rsid w:val="0015329D"/>
    <w:rsid w:val="00153E51"/>
    <w:rsid w:val="00153F56"/>
    <w:rsid w:val="00156A61"/>
    <w:rsid w:val="00156B67"/>
    <w:rsid w:val="001600B3"/>
    <w:rsid w:val="0016606F"/>
    <w:rsid w:val="00166DA3"/>
    <w:rsid w:val="00166EFE"/>
    <w:rsid w:val="00167EBA"/>
    <w:rsid w:val="001711FF"/>
    <w:rsid w:val="00173B3A"/>
    <w:rsid w:val="001746C1"/>
    <w:rsid w:val="00175021"/>
    <w:rsid w:val="00176798"/>
    <w:rsid w:val="0018024C"/>
    <w:rsid w:val="00180D06"/>
    <w:rsid w:val="00182346"/>
    <w:rsid w:val="00184250"/>
    <w:rsid w:val="001859A6"/>
    <w:rsid w:val="00185E74"/>
    <w:rsid w:val="00186C96"/>
    <w:rsid w:val="001913A3"/>
    <w:rsid w:val="001930B5"/>
    <w:rsid w:val="0019631C"/>
    <w:rsid w:val="0019699C"/>
    <w:rsid w:val="001A20D1"/>
    <w:rsid w:val="001A2E5E"/>
    <w:rsid w:val="001A31DA"/>
    <w:rsid w:val="001A375B"/>
    <w:rsid w:val="001A3EBE"/>
    <w:rsid w:val="001A44D3"/>
    <w:rsid w:val="001A4B9E"/>
    <w:rsid w:val="001A5C7B"/>
    <w:rsid w:val="001B1575"/>
    <w:rsid w:val="001B32D2"/>
    <w:rsid w:val="001B4580"/>
    <w:rsid w:val="001B7876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D5522"/>
    <w:rsid w:val="001E0B48"/>
    <w:rsid w:val="001E0FAE"/>
    <w:rsid w:val="001E57AD"/>
    <w:rsid w:val="001E773F"/>
    <w:rsid w:val="001F2F13"/>
    <w:rsid w:val="001F38D7"/>
    <w:rsid w:val="001F4B25"/>
    <w:rsid w:val="001F522C"/>
    <w:rsid w:val="001F737A"/>
    <w:rsid w:val="001F75BF"/>
    <w:rsid w:val="001F76A7"/>
    <w:rsid w:val="001F7D75"/>
    <w:rsid w:val="002002C9"/>
    <w:rsid w:val="00203FDC"/>
    <w:rsid w:val="00205877"/>
    <w:rsid w:val="0021021A"/>
    <w:rsid w:val="00211202"/>
    <w:rsid w:val="002135E2"/>
    <w:rsid w:val="0021361E"/>
    <w:rsid w:val="00213F5B"/>
    <w:rsid w:val="00214956"/>
    <w:rsid w:val="00217241"/>
    <w:rsid w:val="00217CB2"/>
    <w:rsid w:val="002212B6"/>
    <w:rsid w:val="00221CED"/>
    <w:rsid w:val="0022217A"/>
    <w:rsid w:val="002236E3"/>
    <w:rsid w:val="0022463C"/>
    <w:rsid w:val="00226653"/>
    <w:rsid w:val="00230213"/>
    <w:rsid w:val="00230B1E"/>
    <w:rsid w:val="00234593"/>
    <w:rsid w:val="00235D23"/>
    <w:rsid w:val="00236622"/>
    <w:rsid w:val="00241A33"/>
    <w:rsid w:val="002431B3"/>
    <w:rsid w:val="0024342D"/>
    <w:rsid w:val="00245C14"/>
    <w:rsid w:val="00246DFE"/>
    <w:rsid w:val="00247586"/>
    <w:rsid w:val="0025072B"/>
    <w:rsid w:val="002508D2"/>
    <w:rsid w:val="002535E7"/>
    <w:rsid w:val="00255BAB"/>
    <w:rsid w:val="00256E86"/>
    <w:rsid w:val="00261528"/>
    <w:rsid w:val="00261E1D"/>
    <w:rsid w:val="00263353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3297"/>
    <w:rsid w:val="002A3384"/>
    <w:rsid w:val="002A4A0F"/>
    <w:rsid w:val="002A5218"/>
    <w:rsid w:val="002A72F1"/>
    <w:rsid w:val="002B0820"/>
    <w:rsid w:val="002B0EB0"/>
    <w:rsid w:val="002B1E87"/>
    <w:rsid w:val="002B1FCB"/>
    <w:rsid w:val="002B2444"/>
    <w:rsid w:val="002C55A6"/>
    <w:rsid w:val="002C681F"/>
    <w:rsid w:val="002C70B1"/>
    <w:rsid w:val="002C7499"/>
    <w:rsid w:val="002C79AC"/>
    <w:rsid w:val="002D1051"/>
    <w:rsid w:val="002D6314"/>
    <w:rsid w:val="002D6EC8"/>
    <w:rsid w:val="002E100F"/>
    <w:rsid w:val="002E2DAB"/>
    <w:rsid w:val="002E330B"/>
    <w:rsid w:val="002E38B5"/>
    <w:rsid w:val="002E535B"/>
    <w:rsid w:val="002E592F"/>
    <w:rsid w:val="002E5B2D"/>
    <w:rsid w:val="002E5D89"/>
    <w:rsid w:val="002E6907"/>
    <w:rsid w:val="002E6EBA"/>
    <w:rsid w:val="002E7017"/>
    <w:rsid w:val="002E724B"/>
    <w:rsid w:val="002F00B9"/>
    <w:rsid w:val="002F032C"/>
    <w:rsid w:val="002F15E8"/>
    <w:rsid w:val="002F1895"/>
    <w:rsid w:val="002F1BBD"/>
    <w:rsid w:val="002F3ED0"/>
    <w:rsid w:val="002F4984"/>
    <w:rsid w:val="002F4E6C"/>
    <w:rsid w:val="002F5161"/>
    <w:rsid w:val="002F7FF7"/>
    <w:rsid w:val="00300FF6"/>
    <w:rsid w:val="003013B2"/>
    <w:rsid w:val="00302BA8"/>
    <w:rsid w:val="00302D64"/>
    <w:rsid w:val="0030583D"/>
    <w:rsid w:val="0030594A"/>
    <w:rsid w:val="00305AE6"/>
    <w:rsid w:val="00306102"/>
    <w:rsid w:val="003064FE"/>
    <w:rsid w:val="00306C6B"/>
    <w:rsid w:val="00307AEC"/>
    <w:rsid w:val="00307CEE"/>
    <w:rsid w:val="003163E9"/>
    <w:rsid w:val="00316582"/>
    <w:rsid w:val="00320559"/>
    <w:rsid w:val="00322DEB"/>
    <w:rsid w:val="00323A80"/>
    <w:rsid w:val="00325DF4"/>
    <w:rsid w:val="003316FE"/>
    <w:rsid w:val="0033269A"/>
    <w:rsid w:val="00332A20"/>
    <w:rsid w:val="003332F3"/>
    <w:rsid w:val="003334CF"/>
    <w:rsid w:val="00334EEB"/>
    <w:rsid w:val="00336B59"/>
    <w:rsid w:val="0034139F"/>
    <w:rsid w:val="003418A3"/>
    <w:rsid w:val="00343869"/>
    <w:rsid w:val="00345859"/>
    <w:rsid w:val="00345DB9"/>
    <w:rsid w:val="00347A4E"/>
    <w:rsid w:val="003523D6"/>
    <w:rsid w:val="0035540F"/>
    <w:rsid w:val="00356261"/>
    <w:rsid w:val="00356A05"/>
    <w:rsid w:val="00357305"/>
    <w:rsid w:val="0035798F"/>
    <w:rsid w:val="00361BFE"/>
    <w:rsid w:val="0036282C"/>
    <w:rsid w:val="0036372B"/>
    <w:rsid w:val="003645A6"/>
    <w:rsid w:val="00364837"/>
    <w:rsid w:val="00364D05"/>
    <w:rsid w:val="00365437"/>
    <w:rsid w:val="00365F18"/>
    <w:rsid w:val="00367B0C"/>
    <w:rsid w:val="00370C8F"/>
    <w:rsid w:val="003741D2"/>
    <w:rsid w:val="0037449D"/>
    <w:rsid w:val="00374C66"/>
    <w:rsid w:val="003772FE"/>
    <w:rsid w:val="0037774E"/>
    <w:rsid w:val="003821B8"/>
    <w:rsid w:val="00382BA3"/>
    <w:rsid w:val="00383016"/>
    <w:rsid w:val="0038327A"/>
    <w:rsid w:val="0038602B"/>
    <w:rsid w:val="00390297"/>
    <w:rsid w:val="0039099B"/>
    <w:rsid w:val="0039341B"/>
    <w:rsid w:val="003962D0"/>
    <w:rsid w:val="00396486"/>
    <w:rsid w:val="00397314"/>
    <w:rsid w:val="00397682"/>
    <w:rsid w:val="003978EE"/>
    <w:rsid w:val="003A1D48"/>
    <w:rsid w:val="003A2FD7"/>
    <w:rsid w:val="003A5211"/>
    <w:rsid w:val="003A52BE"/>
    <w:rsid w:val="003A683B"/>
    <w:rsid w:val="003B0746"/>
    <w:rsid w:val="003B2243"/>
    <w:rsid w:val="003B27D9"/>
    <w:rsid w:val="003B3110"/>
    <w:rsid w:val="003B3832"/>
    <w:rsid w:val="003B4D6E"/>
    <w:rsid w:val="003B5FD8"/>
    <w:rsid w:val="003B6F09"/>
    <w:rsid w:val="003B73C6"/>
    <w:rsid w:val="003B77FF"/>
    <w:rsid w:val="003C0050"/>
    <w:rsid w:val="003C0CDC"/>
    <w:rsid w:val="003C1FCE"/>
    <w:rsid w:val="003C25FD"/>
    <w:rsid w:val="003C2688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2950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5A29"/>
    <w:rsid w:val="003F66D9"/>
    <w:rsid w:val="0040116E"/>
    <w:rsid w:val="004019A6"/>
    <w:rsid w:val="00402382"/>
    <w:rsid w:val="004029A2"/>
    <w:rsid w:val="00402BF2"/>
    <w:rsid w:val="00403346"/>
    <w:rsid w:val="004052C5"/>
    <w:rsid w:val="004052F3"/>
    <w:rsid w:val="00413445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37BF"/>
    <w:rsid w:val="00423B9A"/>
    <w:rsid w:val="004241C3"/>
    <w:rsid w:val="00424994"/>
    <w:rsid w:val="00425227"/>
    <w:rsid w:val="004252B5"/>
    <w:rsid w:val="00427142"/>
    <w:rsid w:val="004273B8"/>
    <w:rsid w:val="00430576"/>
    <w:rsid w:val="00430EC9"/>
    <w:rsid w:val="004317FD"/>
    <w:rsid w:val="00432B9C"/>
    <w:rsid w:val="00432CCD"/>
    <w:rsid w:val="00433C5A"/>
    <w:rsid w:val="00437A00"/>
    <w:rsid w:val="00441B81"/>
    <w:rsid w:val="004428D8"/>
    <w:rsid w:val="00442EF9"/>
    <w:rsid w:val="00443E4B"/>
    <w:rsid w:val="00445144"/>
    <w:rsid w:val="00445391"/>
    <w:rsid w:val="004519FE"/>
    <w:rsid w:val="0045208A"/>
    <w:rsid w:val="00455005"/>
    <w:rsid w:val="00455F2C"/>
    <w:rsid w:val="00456348"/>
    <w:rsid w:val="004566DD"/>
    <w:rsid w:val="00456A80"/>
    <w:rsid w:val="00461B6A"/>
    <w:rsid w:val="00463323"/>
    <w:rsid w:val="004665B6"/>
    <w:rsid w:val="00466B5E"/>
    <w:rsid w:val="00470848"/>
    <w:rsid w:val="00470C96"/>
    <w:rsid w:val="00471A4F"/>
    <w:rsid w:val="00471E85"/>
    <w:rsid w:val="00473FB5"/>
    <w:rsid w:val="00473FEE"/>
    <w:rsid w:val="00477491"/>
    <w:rsid w:val="00481A08"/>
    <w:rsid w:val="00482C02"/>
    <w:rsid w:val="00482FE2"/>
    <w:rsid w:val="0048607C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6323"/>
    <w:rsid w:val="004A776E"/>
    <w:rsid w:val="004B0454"/>
    <w:rsid w:val="004C0606"/>
    <w:rsid w:val="004C1312"/>
    <w:rsid w:val="004C1522"/>
    <w:rsid w:val="004C2D97"/>
    <w:rsid w:val="004C3A6A"/>
    <w:rsid w:val="004C47C1"/>
    <w:rsid w:val="004C6E40"/>
    <w:rsid w:val="004C78E2"/>
    <w:rsid w:val="004C7B89"/>
    <w:rsid w:val="004D1DB9"/>
    <w:rsid w:val="004D212D"/>
    <w:rsid w:val="004D2142"/>
    <w:rsid w:val="004D28ED"/>
    <w:rsid w:val="004D2B11"/>
    <w:rsid w:val="004D2CFB"/>
    <w:rsid w:val="004D2EC1"/>
    <w:rsid w:val="004D37CE"/>
    <w:rsid w:val="004D3BD3"/>
    <w:rsid w:val="004D46D1"/>
    <w:rsid w:val="004D4BD8"/>
    <w:rsid w:val="004D4C6C"/>
    <w:rsid w:val="004E200E"/>
    <w:rsid w:val="004E2588"/>
    <w:rsid w:val="004E277B"/>
    <w:rsid w:val="004E27EE"/>
    <w:rsid w:val="004E28F1"/>
    <w:rsid w:val="004F5039"/>
    <w:rsid w:val="004F5639"/>
    <w:rsid w:val="00501490"/>
    <w:rsid w:val="00502156"/>
    <w:rsid w:val="00502302"/>
    <w:rsid w:val="0050252C"/>
    <w:rsid w:val="00502F08"/>
    <w:rsid w:val="00503EF8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4B8F"/>
    <w:rsid w:val="0052538D"/>
    <w:rsid w:val="00525425"/>
    <w:rsid w:val="00527671"/>
    <w:rsid w:val="00527BC5"/>
    <w:rsid w:val="00527D52"/>
    <w:rsid w:val="00532360"/>
    <w:rsid w:val="0053387D"/>
    <w:rsid w:val="0053419D"/>
    <w:rsid w:val="0053445E"/>
    <w:rsid w:val="00536399"/>
    <w:rsid w:val="00540541"/>
    <w:rsid w:val="00540A50"/>
    <w:rsid w:val="00541D34"/>
    <w:rsid w:val="0054416C"/>
    <w:rsid w:val="00544249"/>
    <w:rsid w:val="005474F8"/>
    <w:rsid w:val="00551142"/>
    <w:rsid w:val="005516DD"/>
    <w:rsid w:val="0055235E"/>
    <w:rsid w:val="00552B55"/>
    <w:rsid w:val="00553112"/>
    <w:rsid w:val="00553E22"/>
    <w:rsid w:val="00554C98"/>
    <w:rsid w:val="005551A2"/>
    <w:rsid w:val="00555650"/>
    <w:rsid w:val="005575B4"/>
    <w:rsid w:val="005607DE"/>
    <w:rsid w:val="0056091D"/>
    <w:rsid w:val="00560FB2"/>
    <w:rsid w:val="00562E4E"/>
    <w:rsid w:val="00563EC7"/>
    <w:rsid w:val="00565649"/>
    <w:rsid w:val="005674CE"/>
    <w:rsid w:val="00567547"/>
    <w:rsid w:val="00567B78"/>
    <w:rsid w:val="00570D4B"/>
    <w:rsid w:val="00571307"/>
    <w:rsid w:val="0057186D"/>
    <w:rsid w:val="00571B6E"/>
    <w:rsid w:val="00571C64"/>
    <w:rsid w:val="00572836"/>
    <w:rsid w:val="005733C1"/>
    <w:rsid w:val="00573A47"/>
    <w:rsid w:val="00574728"/>
    <w:rsid w:val="0057550F"/>
    <w:rsid w:val="00576476"/>
    <w:rsid w:val="005769CE"/>
    <w:rsid w:val="005769D7"/>
    <w:rsid w:val="005773A8"/>
    <w:rsid w:val="00580DCD"/>
    <w:rsid w:val="00581A88"/>
    <w:rsid w:val="00583D3F"/>
    <w:rsid w:val="005857F2"/>
    <w:rsid w:val="005860C2"/>
    <w:rsid w:val="005874ED"/>
    <w:rsid w:val="005926B3"/>
    <w:rsid w:val="0059275C"/>
    <w:rsid w:val="005937BD"/>
    <w:rsid w:val="005937F4"/>
    <w:rsid w:val="00594D50"/>
    <w:rsid w:val="00594F32"/>
    <w:rsid w:val="00596775"/>
    <w:rsid w:val="00597DD4"/>
    <w:rsid w:val="005A1C31"/>
    <w:rsid w:val="005A1D5E"/>
    <w:rsid w:val="005A2F3B"/>
    <w:rsid w:val="005A57E0"/>
    <w:rsid w:val="005A5B31"/>
    <w:rsid w:val="005A6211"/>
    <w:rsid w:val="005A6CDC"/>
    <w:rsid w:val="005B2E2D"/>
    <w:rsid w:val="005B4931"/>
    <w:rsid w:val="005C255E"/>
    <w:rsid w:val="005C3A36"/>
    <w:rsid w:val="005C5446"/>
    <w:rsid w:val="005C568E"/>
    <w:rsid w:val="005C7851"/>
    <w:rsid w:val="005C7CCB"/>
    <w:rsid w:val="005C7DB3"/>
    <w:rsid w:val="005D0964"/>
    <w:rsid w:val="005D4B89"/>
    <w:rsid w:val="005D5495"/>
    <w:rsid w:val="005D5F72"/>
    <w:rsid w:val="005D63C2"/>
    <w:rsid w:val="005D7290"/>
    <w:rsid w:val="005E1A8C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3EA8"/>
    <w:rsid w:val="0060468C"/>
    <w:rsid w:val="00604ABC"/>
    <w:rsid w:val="0060568C"/>
    <w:rsid w:val="0060572C"/>
    <w:rsid w:val="00605A6F"/>
    <w:rsid w:val="006079F1"/>
    <w:rsid w:val="00610280"/>
    <w:rsid w:val="00615FDD"/>
    <w:rsid w:val="00617AA0"/>
    <w:rsid w:val="0062044C"/>
    <w:rsid w:val="00622022"/>
    <w:rsid w:val="00623177"/>
    <w:rsid w:val="006239B1"/>
    <w:rsid w:val="00623C28"/>
    <w:rsid w:val="00626B72"/>
    <w:rsid w:val="0063024B"/>
    <w:rsid w:val="00630D70"/>
    <w:rsid w:val="00631CEE"/>
    <w:rsid w:val="006323F0"/>
    <w:rsid w:val="00632C81"/>
    <w:rsid w:val="006355FB"/>
    <w:rsid w:val="00635E64"/>
    <w:rsid w:val="006400F3"/>
    <w:rsid w:val="00640727"/>
    <w:rsid w:val="006411E4"/>
    <w:rsid w:val="006431E5"/>
    <w:rsid w:val="00644449"/>
    <w:rsid w:val="00644964"/>
    <w:rsid w:val="00644C39"/>
    <w:rsid w:val="0064649A"/>
    <w:rsid w:val="00646EE5"/>
    <w:rsid w:val="00647623"/>
    <w:rsid w:val="00647981"/>
    <w:rsid w:val="00650B9A"/>
    <w:rsid w:val="00652CBB"/>
    <w:rsid w:val="006536F3"/>
    <w:rsid w:val="00653E76"/>
    <w:rsid w:val="00654C68"/>
    <w:rsid w:val="00655D01"/>
    <w:rsid w:val="006570A7"/>
    <w:rsid w:val="00660C3D"/>
    <w:rsid w:val="00660C93"/>
    <w:rsid w:val="00661774"/>
    <w:rsid w:val="0066260F"/>
    <w:rsid w:val="00664A14"/>
    <w:rsid w:val="00666E6A"/>
    <w:rsid w:val="00667C84"/>
    <w:rsid w:val="00667FFA"/>
    <w:rsid w:val="00670F45"/>
    <w:rsid w:val="006726EE"/>
    <w:rsid w:val="00672C43"/>
    <w:rsid w:val="00673BEC"/>
    <w:rsid w:val="00674568"/>
    <w:rsid w:val="006752A2"/>
    <w:rsid w:val="00676231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58B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0C21"/>
    <w:rsid w:val="006B0D14"/>
    <w:rsid w:val="006B1888"/>
    <w:rsid w:val="006B3A52"/>
    <w:rsid w:val="006B4CC1"/>
    <w:rsid w:val="006B7D6B"/>
    <w:rsid w:val="006B7E64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C7B9A"/>
    <w:rsid w:val="006D2949"/>
    <w:rsid w:val="006D3206"/>
    <w:rsid w:val="006D3EA5"/>
    <w:rsid w:val="006D53F6"/>
    <w:rsid w:val="006D75EB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849"/>
    <w:rsid w:val="006F1C70"/>
    <w:rsid w:val="006F2128"/>
    <w:rsid w:val="006F28B7"/>
    <w:rsid w:val="006F33F7"/>
    <w:rsid w:val="006F3AD1"/>
    <w:rsid w:val="006F3DA4"/>
    <w:rsid w:val="006F4050"/>
    <w:rsid w:val="006F4155"/>
    <w:rsid w:val="006F4A9D"/>
    <w:rsid w:val="00701CBA"/>
    <w:rsid w:val="007028D3"/>
    <w:rsid w:val="00704CE2"/>
    <w:rsid w:val="00705384"/>
    <w:rsid w:val="007061F9"/>
    <w:rsid w:val="00707834"/>
    <w:rsid w:val="00707D5F"/>
    <w:rsid w:val="00711A25"/>
    <w:rsid w:val="00711EA5"/>
    <w:rsid w:val="007126B8"/>
    <w:rsid w:val="00712ABF"/>
    <w:rsid w:val="00713B9C"/>
    <w:rsid w:val="007141F0"/>
    <w:rsid w:val="00714AF3"/>
    <w:rsid w:val="007162A8"/>
    <w:rsid w:val="00716B39"/>
    <w:rsid w:val="007173B2"/>
    <w:rsid w:val="007173DD"/>
    <w:rsid w:val="007175DB"/>
    <w:rsid w:val="00717EBF"/>
    <w:rsid w:val="00720472"/>
    <w:rsid w:val="00720DDD"/>
    <w:rsid w:val="0072199E"/>
    <w:rsid w:val="00721FA2"/>
    <w:rsid w:val="00722AEB"/>
    <w:rsid w:val="007239DE"/>
    <w:rsid w:val="007248CE"/>
    <w:rsid w:val="00724BC8"/>
    <w:rsid w:val="007259A9"/>
    <w:rsid w:val="00725E3E"/>
    <w:rsid w:val="00726490"/>
    <w:rsid w:val="0072674A"/>
    <w:rsid w:val="00726AC0"/>
    <w:rsid w:val="00731552"/>
    <w:rsid w:val="0073350F"/>
    <w:rsid w:val="0073635A"/>
    <w:rsid w:val="00737409"/>
    <w:rsid w:val="00740691"/>
    <w:rsid w:val="007415E6"/>
    <w:rsid w:val="007446D1"/>
    <w:rsid w:val="00744DE3"/>
    <w:rsid w:val="00744F2F"/>
    <w:rsid w:val="00745CEE"/>
    <w:rsid w:val="00750D2C"/>
    <w:rsid w:val="007526D9"/>
    <w:rsid w:val="00752829"/>
    <w:rsid w:val="00753BE4"/>
    <w:rsid w:val="007542B8"/>
    <w:rsid w:val="00754433"/>
    <w:rsid w:val="007546ED"/>
    <w:rsid w:val="00754740"/>
    <w:rsid w:val="00754A62"/>
    <w:rsid w:val="007563AD"/>
    <w:rsid w:val="00756B62"/>
    <w:rsid w:val="00756F04"/>
    <w:rsid w:val="00757683"/>
    <w:rsid w:val="00761AE0"/>
    <w:rsid w:val="00763147"/>
    <w:rsid w:val="00764786"/>
    <w:rsid w:val="00764C98"/>
    <w:rsid w:val="00767C0F"/>
    <w:rsid w:val="00771DF5"/>
    <w:rsid w:val="00772BA5"/>
    <w:rsid w:val="00773A67"/>
    <w:rsid w:val="00774027"/>
    <w:rsid w:val="00774175"/>
    <w:rsid w:val="007749EA"/>
    <w:rsid w:val="007764BF"/>
    <w:rsid w:val="00776E94"/>
    <w:rsid w:val="007816D1"/>
    <w:rsid w:val="00781ED3"/>
    <w:rsid w:val="00783295"/>
    <w:rsid w:val="00784099"/>
    <w:rsid w:val="00785FE2"/>
    <w:rsid w:val="00787DE7"/>
    <w:rsid w:val="00790634"/>
    <w:rsid w:val="00791323"/>
    <w:rsid w:val="007914E8"/>
    <w:rsid w:val="007977BD"/>
    <w:rsid w:val="0079791B"/>
    <w:rsid w:val="007A016D"/>
    <w:rsid w:val="007A0397"/>
    <w:rsid w:val="007A12B5"/>
    <w:rsid w:val="007A1B03"/>
    <w:rsid w:val="007A2915"/>
    <w:rsid w:val="007A35E8"/>
    <w:rsid w:val="007A3FE1"/>
    <w:rsid w:val="007A68A2"/>
    <w:rsid w:val="007B1389"/>
    <w:rsid w:val="007B327A"/>
    <w:rsid w:val="007B4A06"/>
    <w:rsid w:val="007B594D"/>
    <w:rsid w:val="007B6167"/>
    <w:rsid w:val="007B6BE8"/>
    <w:rsid w:val="007B6D36"/>
    <w:rsid w:val="007B6F31"/>
    <w:rsid w:val="007B7087"/>
    <w:rsid w:val="007C08E4"/>
    <w:rsid w:val="007C1C8B"/>
    <w:rsid w:val="007C3D4F"/>
    <w:rsid w:val="007C55C5"/>
    <w:rsid w:val="007D05D6"/>
    <w:rsid w:val="007D231E"/>
    <w:rsid w:val="007D323E"/>
    <w:rsid w:val="007D330C"/>
    <w:rsid w:val="007D3594"/>
    <w:rsid w:val="007D3D6A"/>
    <w:rsid w:val="007D3F8F"/>
    <w:rsid w:val="007D4743"/>
    <w:rsid w:val="007D6CCC"/>
    <w:rsid w:val="007D721D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E67B5"/>
    <w:rsid w:val="007F1895"/>
    <w:rsid w:val="007F1DE7"/>
    <w:rsid w:val="007F238F"/>
    <w:rsid w:val="007F2AE3"/>
    <w:rsid w:val="007F2C4C"/>
    <w:rsid w:val="007F326B"/>
    <w:rsid w:val="007F487B"/>
    <w:rsid w:val="007F4A89"/>
    <w:rsid w:val="007F6129"/>
    <w:rsid w:val="007F75D8"/>
    <w:rsid w:val="007F7769"/>
    <w:rsid w:val="00800787"/>
    <w:rsid w:val="00802956"/>
    <w:rsid w:val="00802AAD"/>
    <w:rsid w:val="00802B4D"/>
    <w:rsid w:val="00805773"/>
    <w:rsid w:val="00805F39"/>
    <w:rsid w:val="0080615B"/>
    <w:rsid w:val="00806B4F"/>
    <w:rsid w:val="00807FB3"/>
    <w:rsid w:val="0081027F"/>
    <w:rsid w:val="00810F0F"/>
    <w:rsid w:val="00811DFA"/>
    <w:rsid w:val="00811FC6"/>
    <w:rsid w:val="008131B1"/>
    <w:rsid w:val="008135DE"/>
    <w:rsid w:val="008143C2"/>
    <w:rsid w:val="00814C4D"/>
    <w:rsid w:val="008153FE"/>
    <w:rsid w:val="00815653"/>
    <w:rsid w:val="00816777"/>
    <w:rsid w:val="0081711F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54E4"/>
    <w:rsid w:val="008400D6"/>
    <w:rsid w:val="008421DF"/>
    <w:rsid w:val="00842D91"/>
    <w:rsid w:val="00843DA2"/>
    <w:rsid w:val="00844AA2"/>
    <w:rsid w:val="00845E1F"/>
    <w:rsid w:val="0084628A"/>
    <w:rsid w:val="00850665"/>
    <w:rsid w:val="00852628"/>
    <w:rsid w:val="00853D8F"/>
    <w:rsid w:val="00853DEA"/>
    <w:rsid w:val="0085461B"/>
    <w:rsid w:val="00856841"/>
    <w:rsid w:val="00856D5E"/>
    <w:rsid w:val="00857436"/>
    <w:rsid w:val="00857AF5"/>
    <w:rsid w:val="00857E74"/>
    <w:rsid w:val="008603EA"/>
    <w:rsid w:val="0086163D"/>
    <w:rsid w:val="00862D9D"/>
    <w:rsid w:val="0086455D"/>
    <w:rsid w:val="0086499D"/>
    <w:rsid w:val="00864F48"/>
    <w:rsid w:val="00870194"/>
    <w:rsid w:val="00872BF2"/>
    <w:rsid w:val="00873FF0"/>
    <w:rsid w:val="008748B2"/>
    <w:rsid w:val="00874BF1"/>
    <w:rsid w:val="00877959"/>
    <w:rsid w:val="00877977"/>
    <w:rsid w:val="00880CC7"/>
    <w:rsid w:val="0088316F"/>
    <w:rsid w:val="0088421A"/>
    <w:rsid w:val="00884790"/>
    <w:rsid w:val="008852A2"/>
    <w:rsid w:val="00886708"/>
    <w:rsid w:val="00890F9B"/>
    <w:rsid w:val="008918D5"/>
    <w:rsid w:val="00891BAD"/>
    <w:rsid w:val="008921F5"/>
    <w:rsid w:val="00892737"/>
    <w:rsid w:val="008927F9"/>
    <w:rsid w:val="00892D65"/>
    <w:rsid w:val="00894DD8"/>
    <w:rsid w:val="00896644"/>
    <w:rsid w:val="00896C0E"/>
    <w:rsid w:val="008A4A1E"/>
    <w:rsid w:val="008A4A3F"/>
    <w:rsid w:val="008A6F57"/>
    <w:rsid w:val="008A706B"/>
    <w:rsid w:val="008B1AEE"/>
    <w:rsid w:val="008B2DC1"/>
    <w:rsid w:val="008B3A24"/>
    <w:rsid w:val="008B4330"/>
    <w:rsid w:val="008B5448"/>
    <w:rsid w:val="008B5EF8"/>
    <w:rsid w:val="008B69C4"/>
    <w:rsid w:val="008B7BF2"/>
    <w:rsid w:val="008C0F92"/>
    <w:rsid w:val="008C1596"/>
    <w:rsid w:val="008C2FFF"/>
    <w:rsid w:val="008C4DF4"/>
    <w:rsid w:val="008C514A"/>
    <w:rsid w:val="008C5421"/>
    <w:rsid w:val="008C5C0E"/>
    <w:rsid w:val="008C69FE"/>
    <w:rsid w:val="008C6CAA"/>
    <w:rsid w:val="008D0EFF"/>
    <w:rsid w:val="008D282D"/>
    <w:rsid w:val="008D4746"/>
    <w:rsid w:val="008D6DCE"/>
    <w:rsid w:val="008D7408"/>
    <w:rsid w:val="008D7672"/>
    <w:rsid w:val="008E107B"/>
    <w:rsid w:val="008E22FE"/>
    <w:rsid w:val="008E3EC9"/>
    <w:rsid w:val="008E5021"/>
    <w:rsid w:val="008E5325"/>
    <w:rsid w:val="008E6DCF"/>
    <w:rsid w:val="008F03BD"/>
    <w:rsid w:val="008F0CA9"/>
    <w:rsid w:val="008F0F52"/>
    <w:rsid w:val="008F21F0"/>
    <w:rsid w:val="008F2C27"/>
    <w:rsid w:val="008F49B2"/>
    <w:rsid w:val="008F5EDD"/>
    <w:rsid w:val="008F6621"/>
    <w:rsid w:val="008F6CA5"/>
    <w:rsid w:val="008F6E21"/>
    <w:rsid w:val="008F7447"/>
    <w:rsid w:val="008F7975"/>
    <w:rsid w:val="00902638"/>
    <w:rsid w:val="00910C9C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127F"/>
    <w:rsid w:val="00923833"/>
    <w:rsid w:val="00924335"/>
    <w:rsid w:val="009250CC"/>
    <w:rsid w:val="009300AB"/>
    <w:rsid w:val="0093070E"/>
    <w:rsid w:val="00934D22"/>
    <w:rsid w:val="00934D33"/>
    <w:rsid w:val="00935214"/>
    <w:rsid w:val="00935A49"/>
    <w:rsid w:val="00936990"/>
    <w:rsid w:val="009406AD"/>
    <w:rsid w:val="00940A74"/>
    <w:rsid w:val="0094137F"/>
    <w:rsid w:val="00941718"/>
    <w:rsid w:val="00943405"/>
    <w:rsid w:val="00943BC8"/>
    <w:rsid w:val="00944126"/>
    <w:rsid w:val="00944F00"/>
    <w:rsid w:val="00946523"/>
    <w:rsid w:val="0094680F"/>
    <w:rsid w:val="00946E4A"/>
    <w:rsid w:val="00947760"/>
    <w:rsid w:val="0094784E"/>
    <w:rsid w:val="00950366"/>
    <w:rsid w:val="0095087C"/>
    <w:rsid w:val="00950B25"/>
    <w:rsid w:val="0095100F"/>
    <w:rsid w:val="00953CC9"/>
    <w:rsid w:val="00954C91"/>
    <w:rsid w:val="00954DA9"/>
    <w:rsid w:val="00954FC6"/>
    <w:rsid w:val="00955BC6"/>
    <w:rsid w:val="00956702"/>
    <w:rsid w:val="0096128F"/>
    <w:rsid w:val="0096131E"/>
    <w:rsid w:val="009632DE"/>
    <w:rsid w:val="0096331A"/>
    <w:rsid w:val="00964183"/>
    <w:rsid w:val="00966536"/>
    <w:rsid w:val="00966812"/>
    <w:rsid w:val="009675A6"/>
    <w:rsid w:val="00967B6F"/>
    <w:rsid w:val="00970061"/>
    <w:rsid w:val="00970AB5"/>
    <w:rsid w:val="00971900"/>
    <w:rsid w:val="0097523B"/>
    <w:rsid w:val="00975573"/>
    <w:rsid w:val="009760A4"/>
    <w:rsid w:val="00976CC1"/>
    <w:rsid w:val="00976F33"/>
    <w:rsid w:val="00980363"/>
    <w:rsid w:val="00981C91"/>
    <w:rsid w:val="009822F2"/>
    <w:rsid w:val="009843B4"/>
    <w:rsid w:val="009847E9"/>
    <w:rsid w:val="00985D87"/>
    <w:rsid w:val="009870D3"/>
    <w:rsid w:val="0099263F"/>
    <w:rsid w:val="009A0691"/>
    <w:rsid w:val="009A096C"/>
    <w:rsid w:val="009A2D9F"/>
    <w:rsid w:val="009A2EDC"/>
    <w:rsid w:val="009A3402"/>
    <w:rsid w:val="009A416E"/>
    <w:rsid w:val="009A5071"/>
    <w:rsid w:val="009A68F9"/>
    <w:rsid w:val="009A72C5"/>
    <w:rsid w:val="009B0E1A"/>
    <w:rsid w:val="009B1538"/>
    <w:rsid w:val="009B2E1E"/>
    <w:rsid w:val="009B31E8"/>
    <w:rsid w:val="009B3499"/>
    <w:rsid w:val="009B3DBC"/>
    <w:rsid w:val="009B5604"/>
    <w:rsid w:val="009B5D05"/>
    <w:rsid w:val="009B5FD4"/>
    <w:rsid w:val="009B7026"/>
    <w:rsid w:val="009B719A"/>
    <w:rsid w:val="009B7413"/>
    <w:rsid w:val="009C04B1"/>
    <w:rsid w:val="009C21FB"/>
    <w:rsid w:val="009C32A1"/>
    <w:rsid w:val="009C363B"/>
    <w:rsid w:val="009C3F58"/>
    <w:rsid w:val="009C49B4"/>
    <w:rsid w:val="009C5201"/>
    <w:rsid w:val="009D0417"/>
    <w:rsid w:val="009D1788"/>
    <w:rsid w:val="009D202A"/>
    <w:rsid w:val="009D28E4"/>
    <w:rsid w:val="009D2AD4"/>
    <w:rsid w:val="009D2C5E"/>
    <w:rsid w:val="009D6BCE"/>
    <w:rsid w:val="009E14A0"/>
    <w:rsid w:val="009E3575"/>
    <w:rsid w:val="009E362E"/>
    <w:rsid w:val="009E39A5"/>
    <w:rsid w:val="009E3FBF"/>
    <w:rsid w:val="009E7FC2"/>
    <w:rsid w:val="009F1282"/>
    <w:rsid w:val="009F26B1"/>
    <w:rsid w:val="009F3548"/>
    <w:rsid w:val="009F3957"/>
    <w:rsid w:val="009F532B"/>
    <w:rsid w:val="009F6107"/>
    <w:rsid w:val="009F7C3B"/>
    <w:rsid w:val="00A006E0"/>
    <w:rsid w:val="00A01A44"/>
    <w:rsid w:val="00A04142"/>
    <w:rsid w:val="00A057E6"/>
    <w:rsid w:val="00A063CF"/>
    <w:rsid w:val="00A06410"/>
    <w:rsid w:val="00A06CD2"/>
    <w:rsid w:val="00A1485A"/>
    <w:rsid w:val="00A15409"/>
    <w:rsid w:val="00A16A9D"/>
    <w:rsid w:val="00A16DCE"/>
    <w:rsid w:val="00A20718"/>
    <w:rsid w:val="00A23755"/>
    <w:rsid w:val="00A246B4"/>
    <w:rsid w:val="00A24F0B"/>
    <w:rsid w:val="00A25D7D"/>
    <w:rsid w:val="00A25E34"/>
    <w:rsid w:val="00A26227"/>
    <w:rsid w:val="00A26734"/>
    <w:rsid w:val="00A26E87"/>
    <w:rsid w:val="00A30010"/>
    <w:rsid w:val="00A301B3"/>
    <w:rsid w:val="00A31B6A"/>
    <w:rsid w:val="00A33000"/>
    <w:rsid w:val="00A3361E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437"/>
    <w:rsid w:val="00A52F53"/>
    <w:rsid w:val="00A53082"/>
    <w:rsid w:val="00A54D9A"/>
    <w:rsid w:val="00A569EA"/>
    <w:rsid w:val="00A575D6"/>
    <w:rsid w:val="00A61867"/>
    <w:rsid w:val="00A61AA3"/>
    <w:rsid w:val="00A6467F"/>
    <w:rsid w:val="00A66339"/>
    <w:rsid w:val="00A70869"/>
    <w:rsid w:val="00A7121A"/>
    <w:rsid w:val="00A72A11"/>
    <w:rsid w:val="00A7460A"/>
    <w:rsid w:val="00A74855"/>
    <w:rsid w:val="00A74897"/>
    <w:rsid w:val="00A74A74"/>
    <w:rsid w:val="00A77A67"/>
    <w:rsid w:val="00A807D8"/>
    <w:rsid w:val="00A80F1E"/>
    <w:rsid w:val="00A811E3"/>
    <w:rsid w:val="00A82F2A"/>
    <w:rsid w:val="00A85C74"/>
    <w:rsid w:val="00A85CB0"/>
    <w:rsid w:val="00A868D5"/>
    <w:rsid w:val="00A871E8"/>
    <w:rsid w:val="00A907DB"/>
    <w:rsid w:val="00A90B3A"/>
    <w:rsid w:val="00A9232D"/>
    <w:rsid w:val="00A967BC"/>
    <w:rsid w:val="00A96C90"/>
    <w:rsid w:val="00AA01EC"/>
    <w:rsid w:val="00AA0A0E"/>
    <w:rsid w:val="00AA1150"/>
    <w:rsid w:val="00AA24FF"/>
    <w:rsid w:val="00AA2B31"/>
    <w:rsid w:val="00AA71D5"/>
    <w:rsid w:val="00AB0BEC"/>
    <w:rsid w:val="00AB1AB8"/>
    <w:rsid w:val="00AB21B6"/>
    <w:rsid w:val="00AB39F6"/>
    <w:rsid w:val="00AB54B1"/>
    <w:rsid w:val="00AB73B1"/>
    <w:rsid w:val="00AB7FE3"/>
    <w:rsid w:val="00AC0924"/>
    <w:rsid w:val="00AC18E6"/>
    <w:rsid w:val="00AC2938"/>
    <w:rsid w:val="00AC2ACB"/>
    <w:rsid w:val="00AC35C0"/>
    <w:rsid w:val="00AC4D48"/>
    <w:rsid w:val="00AC52BB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B69"/>
    <w:rsid w:val="00AE2CB1"/>
    <w:rsid w:val="00AE2FF6"/>
    <w:rsid w:val="00AE335E"/>
    <w:rsid w:val="00AE48EE"/>
    <w:rsid w:val="00AE4D6E"/>
    <w:rsid w:val="00AE60C3"/>
    <w:rsid w:val="00AF1F0F"/>
    <w:rsid w:val="00AF236B"/>
    <w:rsid w:val="00AF320F"/>
    <w:rsid w:val="00AF61D0"/>
    <w:rsid w:val="00AF6844"/>
    <w:rsid w:val="00AF727B"/>
    <w:rsid w:val="00AF7FE2"/>
    <w:rsid w:val="00B0006E"/>
    <w:rsid w:val="00B01DB4"/>
    <w:rsid w:val="00B023DF"/>
    <w:rsid w:val="00B02D0B"/>
    <w:rsid w:val="00B048DF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031"/>
    <w:rsid w:val="00B15539"/>
    <w:rsid w:val="00B16200"/>
    <w:rsid w:val="00B1676F"/>
    <w:rsid w:val="00B17021"/>
    <w:rsid w:val="00B20619"/>
    <w:rsid w:val="00B20830"/>
    <w:rsid w:val="00B213A7"/>
    <w:rsid w:val="00B21D16"/>
    <w:rsid w:val="00B22F30"/>
    <w:rsid w:val="00B23321"/>
    <w:rsid w:val="00B23DEB"/>
    <w:rsid w:val="00B23EDC"/>
    <w:rsid w:val="00B24E01"/>
    <w:rsid w:val="00B25354"/>
    <w:rsid w:val="00B25BA7"/>
    <w:rsid w:val="00B271F2"/>
    <w:rsid w:val="00B27B6E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4E3A"/>
    <w:rsid w:val="00B56CA9"/>
    <w:rsid w:val="00B57EB9"/>
    <w:rsid w:val="00B6025C"/>
    <w:rsid w:val="00B609E5"/>
    <w:rsid w:val="00B61A80"/>
    <w:rsid w:val="00B61AEF"/>
    <w:rsid w:val="00B6296A"/>
    <w:rsid w:val="00B6427B"/>
    <w:rsid w:val="00B64398"/>
    <w:rsid w:val="00B646FE"/>
    <w:rsid w:val="00B648A7"/>
    <w:rsid w:val="00B65D8A"/>
    <w:rsid w:val="00B65F1F"/>
    <w:rsid w:val="00B67F18"/>
    <w:rsid w:val="00B70465"/>
    <w:rsid w:val="00B71692"/>
    <w:rsid w:val="00B723E2"/>
    <w:rsid w:val="00B738C5"/>
    <w:rsid w:val="00B73A87"/>
    <w:rsid w:val="00B75451"/>
    <w:rsid w:val="00B7616B"/>
    <w:rsid w:val="00B778C1"/>
    <w:rsid w:val="00B77CB3"/>
    <w:rsid w:val="00B77D0F"/>
    <w:rsid w:val="00B80CA6"/>
    <w:rsid w:val="00B8124F"/>
    <w:rsid w:val="00B82062"/>
    <w:rsid w:val="00B8367A"/>
    <w:rsid w:val="00B8369D"/>
    <w:rsid w:val="00B839DD"/>
    <w:rsid w:val="00B90EB8"/>
    <w:rsid w:val="00B91960"/>
    <w:rsid w:val="00B925ED"/>
    <w:rsid w:val="00B93306"/>
    <w:rsid w:val="00B967E8"/>
    <w:rsid w:val="00B96B22"/>
    <w:rsid w:val="00B96B87"/>
    <w:rsid w:val="00B97265"/>
    <w:rsid w:val="00B979C1"/>
    <w:rsid w:val="00BA155C"/>
    <w:rsid w:val="00BA1960"/>
    <w:rsid w:val="00BA6879"/>
    <w:rsid w:val="00BA7BE2"/>
    <w:rsid w:val="00BB1C35"/>
    <w:rsid w:val="00BB2373"/>
    <w:rsid w:val="00BB2CBA"/>
    <w:rsid w:val="00BB560B"/>
    <w:rsid w:val="00BB6BAD"/>
    <w:rsid w:val="00BB77F6"/>
    <w:rsid w:val="00BC16D9"/>
    <w:rsid w:val="00BC1C7C"/>
    <w:rsid w:val="00BC3897"/>
    <w:rsid w:val="00BC3982"/>
    <w:rsid w:val="00BC3A96"/>
    <w:rsid w:val="00BC5003"/>
    <w:rsid w:val="00BC6D2A"/>
    <w:rsid w:val="00BC78C0"/>
    <w:rsid w:val="00BC7DE3"/>
    <w:rsid w:val="00BD210F"/>
    <w:rsid w:val="00BD39B6"/>
    <w:rsid w:val="00BD6BA3"/>
    <w:rsid w:val="00BD722E"/>
    <w:rsid w:val="00BE01BF"/>
    <w:rsid w:val="00BE3039"/>
    <w:rsid w:val="00BE3D80"/>
    <w:rsid w:val="00BE42C3"/>
    <w:rsid w:val="00BE5765"/>
    <w:rsid w:val="00BE5BD5"/>
    <w:rsid w:val="00BE6088"/>
    <w:rsid w:val="00BE7828"/>
    <w:rsid w:val="00BF1A26"/>
    <w:rsid w:val="00BF1EBE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1C77"/>
    <w:rsid w:val="00C1248F"/>
    <w:rsid w:val="00C14550"/>
    <w:rsid w:val="00C15931"/>
    <w:rsid w:val="00C15E8D"/>
    <w:rsid w:val="00C165A5"/>
    <w:rsid w:val="00C17D7B"/>
    <w:rsid w:val="00C17DFD"/>
    <w:rsid w:val="00C21708"/>
    <w:rsid w:val="00C21DBB"/>
    <w:rsid w:val="00C230D8"/>
    <w:rsid w:val="00C2398A"/>
    <w:rsid w:val="00C23C12"/>
    <w:rsid w:val="00C24979"/>
    <w:rsid w:val="00C24C22"/>
    <w:rsid w:val="00C24D4E"/>
    <w:rsid w:val="00C26367"/>
    <w:rsid w:val="00C2713E"/>
    <w:rsid w:val="00C27345"/>
    <w:rsid w:val="00C27A00"/>
    <w:rsid w:val="00C3097F"/>
    <w:rsid w:val="00C330F4"/>
    <w:rsid w:val="00C3461E"/>
    <w:rsid w:val="00C34A88"/>
    <w:rsid w:val="00C357AA"/>
    <w:rsid w:val="00C3696A"/>
    <w:rsid w:val="00C411E4"/>
    <w:rsid w:val="00C425B6"/>
    <w:rsid w:val="00C43010"/>
    <w:rsid w:val="00C43C97"/>
    <w:rsid w:val="00C44066"/>
    <w:rsid w:val="00C458C8"/>
    <w:rsid w:val="00C46F8D"/>
    <w:rsid w:val="00C5225E"/>
    <w:rsid w:val="00C53BCA"/>
    <w:rsid w:val="00C54E42"/>
    <w:rsid w:val="00C5648B"/>
    <w:rsid w:val="00C57C44"/>
    <w:rsid w:val="00C57D1B"/>
    <w:rsid w:val="00C6142A"/>
    <w:rsid w:val="00C61BE3"/>
    <w:rsid w:val="00C627F2"/>
    <w:rsid w:val="00C65357"/>
    <w:rsid w:val="00C656F5"/>
    <w:rsid w:val="00C65A6B"/>
    <w:rsid w:val="00C66695"/>
    <w:rsid w:val="00C666CE"/>
    <w:rsid w:val="00C67501"/>
    <w:rsid w:val="00C70198"/>
    <w:rsid w:val="00C703DF"/>
    <w:rsid w:val="00C706C3"/>
    <w:rsid w:val="00C707C8"/>
    <w:rsid w:val="00C71FD0"/>
    <w:rsid w:val="00C72CAC"/>
    <w:rsid w:val="00C72E3A"/>
    <w:rsid w:val="00C745FE"/>
    <w:rsid w:val="00C75956"/>
    <w:rsid w:val="00C75E7F"/>
    <w:rsid w:val="00C76D6C"/>
    <w:rsid w:val="00C76F1B"/>
    <w:rsid w:val="00C773E8"/>
    <w:rsid w:val="00C77E28"/>
    <w:rsid w:val="00C80AB5"/>
    <w:rsid w:val="00C8144D"/>
    <w:rsid w:val="00C81AC9"/>
    <w:rsid w:val="00C82446"/>
    <w:rsid w:val="00C82FF6"/>
    <w:rsid w:val="00C83329"/>
    <w:rsid w:val="00C8377B"/>
    <w:rsid w:val="00C864AA"/>
    <w:rsid w:val="00C87317"/>
    <w:rsid w:val="00C8771A"/>
    <w:rsid w:val="00C8791D"/>
    <w:rsid w:val="00C938FF"/>
    <w:rsid w:val="00C93D40"/>
    <w:rsid w:val="00C9478D"/>
    <w:rsid w:val="00C9528D"/>
    <w:rsid w:val="00C95A70"/>
    <w:rsid w:val="00C965D6"/>
    <w:rsid w:val="00C96642"/>
    <w:rsid w:val="00C97100"/>
    <w:rsid w:val="00C97C09"/>
    <w:rsid w:val="00CA02DB"/>
    <w:rsid w:val="00CA1E1E"/>
    <w:rsid w:val="00CA2496"/>
    <w:rsid w:val="00CA33C2"/>
    <w:rsid w:val="00CA4804"/>
    <w:rsid w:val="00CA4E5A"/>
    <w:rsid w:val="00CA6868"/>
    <w:rsid w:val="00CA6D20"/>
    <w:rsid w:val="00CA7070"/>
    <w:rsid w:val="00CA7648"/>
    <w:rsid w:val="00CA78CB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3AFA"/>
    <w:rsid w:val="00CC6F08"/>
    <w:rsid w:val="00CD168B"/>
    <w:rsid w:val="00CD1888"/>
    <w:rsid w:val="00CD1FDB"/>
    <w:rsid w:val="00CD2273"/>
    <w:rsid w:val="00CD4480"/>
    <w:rsid w:val="00CD5A93"/>
    <w:rsid w:val="00CD5BA5"/>
    <w:rsid w:val="00CD5C6E"/>
    <w:rsid w:val="00CD5DD1"/>
    <w:rsid w:val="00CD6133"/>
    <w:rsid w:val="00CD6200"/>
    <w:rsid w:val="00CD68EF"/>
    <w:rsid w:val="00CD72BE"/>
    <w:rsid w:val="00CD7B54"/>
    <w:rsid w:val="00CE0786"/>
    <w:rsid w:val="00CE1CB0"/>
    <w:rsid w:val="00CE21A0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C8A"/>
    <w:rsid w:val="00CF6F32"/>
    <w:rsid w:val="00CF7112"/>
    <w:rsid w:val="00CF7976"/>
    <w:rsid w:val="00D00878"/>
    <w:rsid w:val="00D02288"/>
    <w:rsid w:val="00D02309"/>
    <w:rsid w:val="00D04BC9"/>
    <w:rsid w:val="00D0609C"/>
    <w:rsid w:val="00D06111"/>
    <w:rsid w:val="00D06504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1EF"/>
    <w:rsid w:val="00D43D85"/>
    <w:rsid w:val="00D47FE6"/>
    <w:rsid w:val="00D50142"/>
    <w:rsid w:val="00D50AB8"/>
    <w:rsid w:val="00D51542"/>
    <w:rsid w:val="00D51C8E"/>
    <w:rsid w:val="00D51F9F"/>
    <w:rsid w:val="00D52EA7"/>
    <w:rsid w:val="00D54F2F"/>
    <w:rsid w:val="00D60827"/>
    <w:rsid w:val="00D62493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21D9"/>
    <w:rsid w:val="00D72FE3"/>
    <w:rsid w:val="00D7468E"/>
    <w:rsid w:val="00D74BA8"/>
    <w:rsid w:val="00D75EC3"/>
    <w:rsid w:val="00D7624A"/>
    <w:rsid w:val="00D76C1E"/>
    <w:rsid w:val="00D77E13"/>
    <w:rsid w:val="00D80226"/>
    <w:rsid w:val="00D82028"/>
    <w:rsid w:val="00D82A4D"/>
    <w:rsid w:val="00D82DD1"/>
    <w:rsid w:val="00D82EA2"/>
    <w:rsid w:val="00D85990"/>
    <w:rsid w:val="00D85FB0"/>
    <w:rsid w:val="00D85FBF"/>
    <w:rsid w:val="00D862A8"/>
    <w:rsid w:val="00D873F1"/>
    <w:rsid w:val="00D908FA"/>
    <w:rsid w:val="00D916B7"/>
    <w:rsid w:val="00D9184C"/>
    <w:rsid w:val="00D9237E"/>
    <w:rsid w:val="00D93856"/>
    <w:rsid w:val="00D944FB"/>
    <w:rsid w:val="00D9492D"/>
    <w:rsid w:val="00D96046"/>
    <w:rsid w:val="00D967BF"/>
    <w:rsid w:val="00D968F2"/>
    <w:rsid w:val="00D96AC0"/>
    <w:rsid w:val="00D96C8D"/>
    <w:rsid w:val="00D97413"/>
    <w:rsid w:val="00D97796"/>
    <w:rsid w:val="00DA1994"/>
    <w:rsid w:val="00DA1DBA"/>
    <w:rsid w:val="00DA1DEA"/>
    <w:rsid w:val="00DA2378"/>
    <w:rsid w:val="00DA2BB0"/>
    <w:rsid w:val="00DA6D4F"/>
    <w:rsid w:val="00DB0295"/>
    <w:rsid w:val="00DB06C6"/>
    <w:rsid w:val="00DB187C"/>
    <w:rsid w:val="00DB2A8A"/>
    <w:rsid w:val="00DB516B"/>
    <w:rsid w:val="00DB61A4"/>
    <w:rsid w:val="00DB65FB"/>
    <w:rsid w:val="00DB68C2"/>
    <w:rsid w:val="00DC008D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BDF"/>
    <w:rsid w:val="00DC4FE6"/>
    <w:rsid w:val="00DC561D"/>
    <w:rsid w:val="00DC6715"/>
    <w:rsid w:val="00DC794C"/>
    <w:rsid w:val="00DC7A65"/>
    <w:rsid w:val="00DC7FB7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26B"/>
    <w:rsid w:val="00DE41BC"/>
    <w:rsid w:val="00DE4400"/>
    <w:rsid w:val="00DE55E7"/>
    <w:rsid w:val="00DE5BDA"/>
    <w:rsid w:val="00DE5F6D"/>
    <w:rsid w:val="00DE70FB"/>
    <w:rsid w:val="00DE7858"/>
    <w:rsid w:val="00DE7ADD"/>
    <w:rsid w:val="00DF02FF"/>
    <w:rsid w:val="00DF151F"/>
    <w:rsid w:val="00DF18FB"/>
    <w:rsid w:val="00DF1CB1"/>
    <w:rsid w:val="00DF1F10"/>
    <w:rsid w:val="00DF2054"/>
    <w:rsid w:val="00DF3B83"/>
    <w:rsid w:val="00DF45D8"/>
    <w:rsid w:val="00DF558D"/>
    <w:rsid w:val="00DF6862"/>
    <w:rsid w:val="00DF7235"/>
    <w:rsid w:val="00E01311"/>
    <w:rsid w:val="00E023F4"/>
    <w:rsid w:val="00E035B9"/>
    <w:rsid w:val="00E0432D"/>
    <w:rsid w:val="00E04562"/>
    <w:rsid w:val="00E05057"/>
    <w:rsid w:val="00E05273"/>
    <w:rsid w:val="00E0681B"/>
    <w:rsid w:val="00E1078B"/>
    <w:rsid w:val="00E1181C"/>
    <w:rsid w:val="00E11AAC"/>
    <w:rsid w:val="00E122FB"/>
    <w:rsid w:val="00E12E82"/>
    <w:rsid w:val="00E13562"/>
    <w:rsid w:val="00E135DE"/>
    <w:rsid w:val="00E15D05"/>
    <w:rsid w:val="00E17085"/>
    <w:rsid w:val="00E17533"/>
    <w:rsid w:val="00E200B8"/>
    <w:rsid w:val="00E206B4"/>
    <w:rsid w:val="00E206ED"/>
    <w:rsid w:val="00E20BEF"/>
    <w:rsid w:val="00E22C92"/>
    <w:rsid w:val="00E244A0"/>
    <w:rsid w:val="00E24983"/>
    <w:rsid w:val="00E25323"/>
    <w:rsid w:val="00E25720"/>
    <w:rsid w:val="00E26C88"/>
    <w:rsid w:val="00E26F24"/>
    <w:rsid w:val="00E2757E"/>
    <w:rsid w:val="00E277D3"/>
    <w:rsid w:val="00E27DDB"/>
    <w:rsid w:val="00E31477"/>
    <w:rsid w:val="00E329C3"/>
    <w:rsid w:val="00E3357D"/>
    <w:rsid w:val="00E35B80"/>
    <w:rsid w:val="00E35BB3"/>
    <w:rsid w:val="00E3739F"/>
    <w:rsid w:val="00E377C5"/>
    <w:rsid w:val="00E409C0"/>
    <w:rsid w:val="00E40FDD"/>
    <w:rsid w:val="00E42B5F"/>
    <w:rsid w:val="00E44506"/>
    <w:rsid w:val="00E44D54"/>
    <w:rsid w:val="00E46122"/>
    <w:rsid w:val="00E50343"/>
    <w:rsid w:val="00E5071E"/>
    <w:rsid w:val="00E507B6"/>
    <w:rsid w:val="00E5264D"/>
    <w:rsid w:val="00E53071"/>
    <w:rsid w:val="00E54371"/>
    <w:rsid w:val="00E54590"/>
    <w:rsid w:val="00E5462C"/>
    <w:rsid w:val="00E54D7B"/>
    <w:rsid w:val="00E56780"/>
    <w:rsid w:val="00E56E4B"/>
    <w:rsid w:val="00E608EB"/>
    <w:rsid w:val="00E61F02"/>
    <w:rsid w:val="00E62893"/>
    <w:rsid w:val="00E63A33"/>
    <w:rsid w:val="00E649E5"/>
    <w:rsid w:val="00E64DF0"/>
    <w:rsid w:val="00E65441"/>
    <w:rsid w:val="00E65F37"/>
    <w:rsid w:val="00E66804"/>
    <w:rsid w:val="00E66D2B"/>
    <w:rsid w:val="00E71080"/>
    <w:rsid w:val="00E72989"/>
    <w:rsid w:val="00E742C1"/>
    <w:rsid w:val="00E75F77"/>
    <w:rsid w:val="00E7643E"/>
    <w:rsid w:val="00E76EAE"/>
    <w:rsid w:val="00E77BE3"/>
    <w:rsid w:val="00E806F7"/>
    <w:rsid w:val="00E810F4"/>
    <w:rsid w:val="00E81988"/>
    <w:rsid w:val="00E82BEC"/>
    <w:rsid w:val="00E863B8"/>
    <w:rsid w:val="00E86888"/>
    <w:rsid w:val="00E90F97"/>
    <w:rsid w:val="00E9188A"/>
    <w:rsid w:val="00E92445"/>
    <w:rsid w:val="00E930A1"/>
    <w:rsid w:val="00E93D9D"/>
    <w:rsid w:val="00E947E2"/>
    <w:rsid w:val="00E94B4F"/>
    <w:rsid w:val="00E95911"/>
    <w:rsid w:val="00E97454"/>
    <w:rsid w:val="00EA0D9C"/>
    <w:rsid w:val="00EA1678"/>
    <w:rsid w:val="00EA28C0"/>
    <w:rsid w:val="00EA6E96"/>
    <w:rsid w:val="00EB0704"/>
    <w:rsid w:val="00EB0784"/>
    <w:rsid w:val="00EB2046"/>
    <w:rsid w:val="00EB21FB"/>
    <w:rsid w:val="00EB2AF1"/>
    <w:rsid w:val="00EB46F9"/>
    <w:rsid w:val="00EB4D56"/>
    <w:rsid w:val="00EB5411"/>
    <w:rsid w:val="00EB54B7"/>
    <w:rsid w:val="00EB78A0"/>
    <w:rsid w:val="00EB7D50"/>
    <w:rsid w:val="00EC2642"/>
    <w:rsid w:val="00EC3C7E"/>
    <w:rsid w:val="00EC486D"/>
    <w:rsid w:val="00EC609A"/>
    <w:rsid w:val="00EC7C8A"/>
    <w:rsid w:val="00ED0C9A"/>
    <w:rsid w:val="00ED2EEA"/>
    <w:rsid w:val="00EE0294"/>
    <w:rsid w:val="00EE0C8D"/>
    <w:rsid w:val="00EE22A5"/>
    <w:rsid w:val="00EE236F"/>
    <w:rsid w:val="00EE3B2A"/>
    <w:rsid w:val="00EE40C3"/>
    <w:rsid w:val="00EE4E82"/>
    <w:rsid w:val="00EE53CE"/>
    <w:rsid w:val="00EE5670"/>
    <w:rsid w:val="00EE5EE3"/>
    <w:rsid w:val="00EE67E1"/>
    <w:rsid w:val="00EF1701"/>
    <w:rsid w:val="00EF220D"/>
    <w:rsid w:val="00EF541C"/>
    <w:rsid w:val="00EF58DA"/>
    <w:rsid w:val="00EF6639"/>
    <w:rsid w:val="00EF69D8"/>
    <w:rsid w:val="00F01456"/>
    <w:rsid w:val="00F03324"/>
    <w:rsid w:val="00F03488"/>
    <w:rsid w:val="00F042AE"/>
    <w:rsid w:val="00F05B90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699"/>
    <w:rsid w:val="00F1673C"/>
    <w:rsid w:val="00F168B7"/>
    <w:rsid w:val="00F16C0D"/>
    <w:rsid w:val="00F20B36"/>
    <w:rsid w:val="00F21A32"/>
    <w:rsid w:val="00F269F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4951"/>
    <w:rsid w:val="00F56DC1"/>
    <w:rsid w:val="00F56DD3"/>
    <w:rsid w:val="00F601AD"/>
    <w:rsid w:val="00F608D7"/>
    <w:rsid w:val="00F60A78"/>
    <w:rsid w:val="00F619ED"/>
    <w:rsid w:val="00F643F9"/>
    <w:rsid w:val="00F64870"/>
    <w:rsid w:val="00F65BCE"/>
    <w:rsid w:val="00F664B0"/>
    <w:rsid w:val="00F7050D"/>
    <w:rsid w:val="00F70B00"/>
    <w:rsid w:val="00F72B08"/>
    <w:rsid w:val="00F731D4"/>
    <w:rsid w:val="00F7549E"/>
    <w:rsid w:val="00F7720F"/>
    <w:rsid w:val="00F80BC7"/>
    <w:rsid w:val="00F82B1E"/>
    <w:rsid w:val="00F839CC"/>
    <w:rsid w:val="00F84877"/>
    <w:rsid w:val="00F856AF"/>
    <w:rsid w:val="00F859FA"/>
    <w:rsid w:val="00F8659E"/>
    <w:rsid w:val="00F86893"/>
    <w:rsid w:val="00F9111E"/>
    <w:rsid w:val="00F91A4D"/>
    <w:rsid w:val="00F93E0C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1D8D"/>
    <w:rsid w:val="00FB4A59"/>
    <w:rsid w:val="00FB56E1"/>
    <w:rsid w:val="00FB6A6A"/>
    <w:rsid w:val="00FC103B"/>
    <w:rsid w:val="00FC13BF"/>
    <w:rsid w:val="00FC1F95"/>
    <w:rsid w:val="00FC2079"/>
    <w:rsid w:val="00FC21E2"/>
    <w:rsid w:val="00FC242E"/>
    <w:rsid w:val="00FC2CC9"/>
    <w:rsid w:val="00FC43CC"/>
    <w:rsid w:val="00FC7663"/>
    <w:rsid w:val="00FD02B0"/>
    <w:rsid w:val="00FD0FC9"/>
    <w:rsid w:val="00FD1A04"/>
    <w:rsid w:val="00FD1A28"/>
    <w:rsid w:val="00FD4046"/>
    <w:rsid w:val="00FD5A5A"/>
    <w:rsid w:val="00FD5BC0"/>
    <w:rsid w:val="00FD6321"/>
    <w:rsid w:val="00FD7486"/>
    <w:rsid w:val="00FD771E"/>
    <w:rsid w:val="00FE3077"/>
    <w:rsid w:val="00FE45F6"/>
    <w:rsid w:val="00FE4EE6"/>
    <w:rsid w:val="00FE6150"/>
    <w:rsid w:val="00FE72D3"/>
    <w:rsid w:val="00FE7D0E"/>
    <w:rsid w:val="00FF1088"/>
    <w:rsid w:val="00FF1610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DBF48ED0-6497-403E-879A-CDF0551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50"/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B5E"/>
    <w:pPr>
      <w:keepNext/>
      <w:keepLines/>
      <w:spacing w:before="0" w:after="120"/>
      <w:outlineLvl w:val="0"/>
    </w:pPr>
    <w:rPr>
      <w:rFonts w:cs="Times New Roman"/>
      <w:b/>
      <w:bCs/>
      <w:color w:val="005568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B5E"/>
    <w:pPr>
      <w:keepNext/>
      <w:keepLines/>
      <w:spacing w:before="600" w:after="120"/>
      <w:outlineLvl w:val="1"/>
    </w:pPr>
    <w:rPr>
      <w:rFonts w:cs="Times New Roman"/>
      <w:b/>
      <w:bCs/>
      <w:color w:val="005568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B5E"/>
    <w:pPr>
      <w:keepNext/>
      <w:spacing w:before="600" w:after="12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B5E"/>
    <w:rPr>
      <w:rFonts w:ascii="Arial" w:hAnsi="Arial"/>
      <w:b/>
      <w:bCs/>
      <w:color w:val="005568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66B5E"/>
    <w:rPr>
      <w:rFonts w:ascii="Arial" w:hAnsi="Arial"/>
      <w:b/>
      <w:bCs/>
      <w:color w:val="005568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E295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E2950"/>
    <w:rPr>
      <w:rFonts w:ascii="Arial" w:hAnsi="Arial"/>
      <w:b/>
      <w:color w:val="005568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66B5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6B5E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66B5E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B778C1"/>
    <w:pPr>
      <w:pBdr>
        <w:bottom w:val="single" w:sz="4" w:space="1" w:color="005568"/>
        <w:between w:val="single" w:sz="4" w:space="1" w:color="005568"/>
      </w:pBdr>
      <w:tabs>
        <w:tab w:val="right" w:pos="9016"/>
      </w:tabs>
      <w:spacing w:before="108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466B5E"/>
    <w:pPr>
      <w:numPr>
        <w:numId w:val="36"/>
      </w:numPr>
      <w:spacing w:before="1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66B5E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524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437"/>
    <w:rPr>
      <w:rFonts w:asciiTheme="minorHAnsi" w:hAnsiTheme="minorHAnsi" w:cs="Tahoma"/>
      <w:i/>
      <w:iCs/>
      <w:color w:val="404040" w:themeColor="text1" w:themeTint="BF"/>
      <w:sz w:val="28"/>
      <w:szCs w:val="22"/>
      <w:lang w:val="en-GB" w:eastAsia="en-US"/>
    </w:rPr>
  </w:style>
  <w:style w:type="paragraph" w:customStyle="1" w:styleId="Subtitleheading">
    <w:name w:val="Subtitle heading"/>
    <w:basedOn w:val="Heading2"/>
    <w:qFormat/>
    <w:rsid w:val="00466B5E"/>
    <w:pPr>
      <w:spacing w:before="120"/>
      <w:outlineLvl w:val="9"/>
    </w:pPr>
    <w:rPr>
      <w:lang w:val="en-AU"/>
    </w:rPr>
  </w:style>
  <w:style w:type="paragraph" w:customStyle="1" w:styleId="Wordlistterm">
    <w:name w:val="Word list term"/>
    <w:basedOn w:val="Heading3"/>
    <w:qFormat/>
    <w:rsid w:val="00466B5E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ndrp-eoi" TargetMode="External"/><Relationship Id="rId13" Type="http://schemas.openxmlformats.org/officeDocument/2006/relationships/hyperlink" Target="mailto:ADSAdvisoryCouncil@dss.gov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/ndrp-eo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/ndrp-eo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SAdvisoryCouncil@ds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sabilitygateway.gov.au/ads/advisory-counci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rp.org.au/principles" TargetMode="External"/><Relationship Id="rId14" Type="http://schemas.openxmlformats.org/officeDocument/2006/relationships/hyperlink" Target="http://www.ndrp.org.au/about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2023.dotx</Template>
  <TotalTime>10</TotalTime>
  <Pages>9</Pages>
  <Words>1277</Words>
  <Characters>6148</Characters>
  <Application>Microsoft Office Word</Application>
  <DocSecurity>0</DocSecurity>
  <Lines>361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becoming the Chair of the National Disability Research Partnership (NDRP) Board - Do you want to lead the NDRP Board?</vt:lpstr>
    </vt:vector>
  </TitlesOfParts>
  <Company/>
  <LinksUpToDate>false</LinksUpToDate>
  <CharactersWithSpaces>7207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becoming the Chair of the National Disability Research Partnership (NDRP) Board - Do you want to lead the NDRP Board?</dc:title>
  <dc:subject/>
  <dc:creator>The Australian Government Department of Social Services (DSS)</dc:creator>
  <cp:keywords/>
  <dc:description/>
  <cp:lastModifiedBy>Jason Varley</cp:lastModifiedBy>
  <cp:revision>3</cp:revision>
  <cp:lastPrinted>2020-11-19T07:47:00Z</cp:lastPrinted>
  <dcterms:created xsi:type="dcterms:W3CDTF">2024-04-11T00:57:00Z</dcterms:created>
  <dcterms:modified xsi:type="dcterms:W3CDTF">2024-04-11T01:07:00Z</dcterms:modified>
</cp:coreProperties>
</file>